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C52" w:rsidRPr="009A658E" w:rsidRDefault="00EA5C1C" w:rsidP="009A658E">
      <w:pPr>
        <w:spacing w:after="0" w:line="240" w:lineRule="auto"/>
        <w:jc w:val="center"/>
        <w:rPr>
          <w:rFonts w:ascii="Times New Roman" w:hAnsi="Times New Roman" w:cs="Times New Roman"/>
          <w:b/>
          <w:sz w:val="32"/>
          <w:szCs w:val="32"/>
          <w:u w:val="single"/>
          <w:lang w:val="ru-RU"/>
        </w:rPr>
      </w:pPr>
      <w:r w:rsidRPr="009A658E">
        <w:rPr>
          <w:rFonts w:ascii="Times New Roman" w:hAnsi="Times New Roman" w:cs="Times New Roman"/>
          <w:b/>
          <w:sz w:val="32"/>
          <w:szCs w:val="32"/>
          <w:u w:val="single"/>
          <w:lang w:val="ru-RU"/>
        </w:rPr>
        <w:t>Круглый стол</w:t>
      </w:r>
    </w:p>
    <w:p w:rsidR="00EA5C1C" w:rsidRPr="009A658E" w:rsidRDefault="00EA5C1C" w:rsidP="009A658E">
      <w:pPr>
        <w:spacing w:after="0" w:line="240" w:lineRule="auto"/>
        <w:jc w:val="center"/>
        <w:rPr>
          <w:rFonts w:ascii="Times New Roman" w:hAnsi="Times New Roman" w:cs="Times New Roman"/>
          <w:b/>
          <w:sz w:val="32"/>
          <w:szCs w:val="32"/>
          <w:lang w:val="ru-RU"/>
        </w:rPr>
      </w:pPr>
      <w:r w:rsidRPr="009A658E">
        <w:rPr>
          <w:rFonts w:ascii="Times New Roman" w:hAnsi="Times New Roman" w:cs="Times New Roman"/>
          <w:b/>
          <w:sz w:val="32"/>
          <w:szCs w:val="32"/>
          <w:lang w:val="ru-RU"/>
        </w:rPr>
        <w:t>«</w:t>
      </w:r>
      <w:r w:rsidRPr="009A658E">
        <w:rPr>
          <w:rFonts w:ascii="Times New Roman" w:hAnsi="Times New Roman" w:cs="Times New Roman"/>
          <w:b/>
          <w:sz w:val="32"/>
          <w:szCs w:val="32"/>
        </w:rPr>
        <w:t>Нормальные проявления детской сексуальности,</w:t>
      </w:r>
      <w:r w:rsidR="00E826F1" w:rsidRPr="009A658E">
        <w:rPr>
          <w:rFonts w:ascii="Times New Roman" w:hAnsi="Times New Roman" w:cs="Times New Roman"/>
          <w:b/>
          <w:sz w:val="32"/>
          <w:szCs w:val="32"/>
        </w:rPr>
        <w:t xml:space="preserve"> связанные с эта</w:t>
      </w:r>
      <w:r w:rsidRPr="009A658E">
        <w:rPr>
          <w:rFonts w:ascii="Times New Roman" w:hAnsi="Times New Roman" w:cs="Times New Roman"/>
          <w:b/>
          <w:sz w:val="32"/>
          <w:szCs w:val="32"/>
        </w:rPr>
        <w:t>пами психосексуального развития</w:t>
      </w:r>
      <w:r w:rsidRPr="009A658E">
        <w:rPr>
          <w:rFonts w:ascii="Times New Roman" w:hAnsi="Times New Roman" w:cs="Times New Roman"/>
          <w:b/>
          <w:sz w:val="32"/>
          <w:szCs w:val="32"/>
          <w:lang w:val="ru-RU"/>
        </w:rPr>
        <w:t>»</w:t>
      </w:r>
    </w:p>
    <w:p w:rsidR="00FC654E" w:rsidRPr="009A658E" w:rsidRDefault="00E826F1" w:rsidP="009A658E">
      <w:pPr>
        <w:spacing w:line="240" w:lineRule="auto"/>
        <w:jc w:val="center"/>
        <w:rPr>
          <w:rFonts w:ascii="Times New Roman" w:hAnsi="Times New Roman" w:cs="Times New Roman"/>
          <w:b/>
          <w:sz w:val="32"/>
          <w:szCs w:val="32"/>
          <w:u w:val="single"/>
          <w:lang w:val="ru-RU"/>
        </w:rPr>
      </w:pPr>
      <w:r w:rsidRPr="009A658E">
        <w:rPr>
          <w:rFonts w:ascii="Times New Roman" w:hAnsi="Times New Roman" w:cs="Times New Roman"/>
          <w:b/>
          <w:sz w:val="32"/>
          <w:szCs w:val="32"/>
        </w:rPr>
        <w:br/>
      </w:r>
      <w:r w:rsidR="00EA5C1C" w:rsidRPr="009A658E">
        <w:rPr>
          <w:rFonts w:ascii="Times New Roman" w:hAnsi="Times New Roman" w:cs="Times New Roman"/>
          <w:b/>
          <w:sz w:val="32"/>
          <w:szCs w:val="32"/>
          <w:u w:val="single"/>
          <w:lang w:val="ru-RU"/>
        </w:rPr>
        <w:t>Первый этап психосексуального развития</w:t>
      </w:r>
      <w:r w:rsidR="007D7C52" w:rsidRPr="009A658E">
        <w:rPr>
          <w:rFonts w:ascii="Times New Roman" w:hAnsi="Times New Roman" w:cs="Times New Roman"/>
          <w:b/>
          <w:sz w:val="32"/>
          <w:szCs w:val="32"/>
          <w:u w:val="single"/>
          <w:lang w:val="ru-RU"/>
        </w:rPr>
        <w:t xml:space="preserve"> от 0 до 5 лет</w:t>
      </w:r>
      <w:r w:rsidR="00EA5C1C" w:rsidRPr="009A658E">
        <w:rPr>
          <w:rFonts w:ascii="Times New Roman" w:hAnsi="Times New Roman" w:cs="Times New Roman"/>
          <w:b/>
          <w:sz w:val="32"/>
          <w:szCs w:val="32"/>
          <w:u w:val="single"/>
          <w:lang w:val="ru-RU"/>
        </w:rPr>
        <w:t>:</w:t>
      </w:r>
    </w:p>
    <w:p w:rsidR="00E826F1" w:rsidRPr="009A658E" w:rsidRDefault="00E826F1" w:rsidP="009A658E">
      <w:pPr>
        <w:pStyle w:val="a3"/>
        <w:numPr>
          <w:ilvl w:val="0"/>
          <w:numId w:val="1"/>
        </w:numPr>
        <w:jc w:val="both"/>
        <w:rPr>
          <w:sz w:val="32"/>
          <w:szCs w:val="32"/>
        </w:rPr>
      </w:pPr>
      <w:r w:rsidRPr="009A658E">
        <w:rPr>
          <w:rFonts w:eastAsia="+mn-ea"/>
          <w:b/>
          <w:color w:val="000000"/>
          <w:kern w:val="24"/>
          <w:sz w:val="32"/>
          <w:szCs w:val="32"/>
        </w:rPr>
        <w:t>Уже у грудных детей</w:t>
      </w:r>
      <w:r w:rsidRPr="009A658E">
        <w:rPr>
          <w:rFonts w:eastAsia="+mn-ea"/>
          <w:color w:val="000000"/>
          <w:kern w:val="24"/>
          <w:sz w:val="32"/>
          <w:szCs w:val="32"/>
        </w:rPr>
        <w:t xml:space="preserve"> наблюдаются элементарные сексуальные реакции, в частности эрекция (т.е. напряжение полового члена). </w:t>
      </w:r>
      <w:r w:rsidRPr="009A658E">
        <w:rPr>
          <w:rFonts w:eastAsia="+mn-ea"/>
          <w:b/>
          <w:color w:val="000000"/>
          <w:kern w:val="24"/>
          <w:sz w:val="32"/>
          <w:szCs w:val="32"/>
        </w:rPr>
        <w:t>Эта физиологическая реакция</w:t>
      </w:r>
      <w:r w:rsidRPr="009A658E">
        <w:rPr>
          <w:rFonts w:eastAsia="+mn-ea"/>
          <w:color w:val="000000"/>
          <w:kern w:val="24"/>
          <w:sz w:val="32"/>
          <w:szCs w:val="32"/>
        </w:rPr>
        <w:t xml:space="preserve"> легко провоцируется переполнением мочевого пузыря, прямой кишки, тесной одеждой, воспалительными процессами в промежности.</w:t>
      </w:r>
    </w:p>
    <w:p w:rsidR="00E826F1" w:rsidRPr="009A658E" w:rsidRDefault="00E826F1" w:rsidP="009A658E">
      <w:pPr>
        <w:pStyle w:val="a3"/>
        <w:numPr>
          <w:ilvl w:val="0"/>
          <w:numId w:val="1"/>
        </w:numPr>
        <w:jc w:val="both"/>
        <w:rPr>
          <w:sz w:val="32"/>
          <w:szCs w:val="32"/>
        </w:rPr>
      </w:pPr>
      <w:r w:rsidRPr="009A658E">
        <w:rPr>
          <w:rFonts w:eastAsia="+mn-ea"/>
          <w:b/>
          <w:color w:val="000000"/>
          <w:kern w:val="24"/>
          <w:sz w:val="32"/>
          <w:szCs w:val="32"/>
        </w:rPr>
        <w:t>В 10—12</w:t>
      </w:r>
      <w:r w:rsidRPr="009A658E">
        <w:rPr>
          <w:rFonts w:eastAsia="+mn-ea"/>
          <w:color w:val="000000"/>
          <w:kern w:val="24"/>
          <w:sz w:val="32"/>
          <w:szCs w:val="32"/>
        </w:rPr>
        <w:t xml:space="preserve"> месяцев раздетый ребенок трогает свои половые органы. </w:t>
      </w:r>
    </w:p>
    <w:p w:rsidR="00E826F1" w:rsidRPr="009A658E" w:rsidRDefault="00E826F1" w:rsidP="009A658E">
      <w:pPr>
        <w:pStyle w:val="a3"/>
        <w:numPr>
          <w:ilvl w:val="0"/>
          <w:numId w:val="1"/>
        </w:numPr>
        <w:jc w:val="both"/>
        <w:rPr>
          <w:sz w:val="32"/>
          <w:szCs w:val="32"/>
        </w:rPr>
      </w:pPr>
      <w:r w:rsidRPr="009A658E">
        <w:rPr>
          <w:rFonts w:eastAsia="+mn-ea"/>
          <w:b/>
          <w:color w:val="000000"/>
          <w:kern w:val="24"/>
          <w:sz w:val="32"/>
          <w:szCs w:val="32"/>
        </w:rPr>
        <w:t>Полуторагодовалый ребенок</w:t>
      </w:r>
      <w:r w:rsidRPr="009A658E">
        <w:rPr>
          <w:rFonts w:eastAsia="+mn-ea"/>
          <w:color w:val="000000"/>
          <w:kern w:val="24"/>
          <w:sz w:val="32"/>
          <w:szCs w:val="32"/>
        </w:rPr>
        <w:t xml:space="preserve"> </w:t>
      </w:r>
      <w:r w:rsidRPr="009A658E">
        <w:rPr>
          <w:rFonts w:eastAsia="+mn-ea"/>
          <w:color w:val="000000"/>
          <w:kern w:val="24"/>
          <w:sz w:val="32"/>
          <w:szCs w:val="32"/>
        </w:rPr>
        <w:t>проявляет особую</w:t>
      </w:r>
      <w:r w:rsidRPr="009A658E">
        <w:rPr>
          <w:rFonts w:eastAsia="+mn-ea"/>
          <w:color w:val="000000"/>
          <w:kern w:val="24"/>
          <w:sz w:val="32"/>
          <w:szCs w:val="32"/>
        </w:rPr>
        <w:t xml:space="preserve"> нежность к матери, когда устал, взволнован или если его штанишки мокрые. </w:t>
      </w:r>
    </w:p>
    <w:p w:rsidR="00E826F1" w:rsidRPr="009A658E" w:rsidRDefault="00E826F1" w:rsidP="009A658E">
      <w:pPr>
        <w:pStyle w:val="a3"/>
        <w:numPr>
          <w:ilvl w:val="0"/>
          <w:numId w:val="1"/>
        </w:numPr>
        <w:jc w:val="both"/>
        <w:rPr>
          <w:sz w:val="32"/>
          <w:szCs w:val="32"/>
        </w:rPr>
      </w:pPr>
      <w:r w:rsidRPr="009A658E">
        <w:rPr>
          <w:rFonts w:eastAsia="+mn-ea"/>
          <w:b/>
          <w:color w:val="000000"/>
          <w:kern w:val="24"/>
          <w:sz w:val="32"/>
          <w:szCs w:val="32"/>
        </w:rPr>
        <w:t>В 2,5 года дети</w:t>
      </w:r>
      <w:r w:rsidRPr="009A658E">
        <w:rPr>
          <w:rFonts w:eastAsia="+mn-ea"/>
          <w:color w:val="000000"/>
          <w:kern w:val="24"/>
          <w:sz w:val="32"/>
          <w:szCs w:val="32"/>
        </w:rPr>
        <w:t xml:space="preserve"> знают о своих половых органах и могут играть с ними, когда остаются раздетыми, с интересом наблюдают других раздетых людей. </w:t>
      </w:r>
    </w:p>
    <w:p w:rsidR="00E826F1" w:rsidRPr="009A658E" w:rsidRDefault="00E826F1" w:rsidP="009A658E">
      <w:pPr>
        <w:pStyle w:val="a3"/>
        <w:numPr>
          <w:ilvl w:val="0"/>
          <w:numId w:val="1"/>
        </w:numPr>
        <w:jc w:val="both"/>
        <w:rPr>
          <w:sz w:val="32"/>
          <w:szCs w:val="32"/>
        </w:rPr>
      </w:pPr>
      <w:r w:rsidRPr="009A658E">
        <w:rPr>
          <w:rFonts w:eastAsia="+mn-ea"/>
          <w:b/>
          <w:color w:val="000000"/>
          <w:kern w:val="24"/>
          <w:sz w:val="32"/>
          <w:szCs w:val="32"/>
        </w:rPr>
        <w:t>В 3 года</w:t>
      </w:r>
      <w:r w:rsidRPr="009A658E">
        <w:rPr>
          <w:rFonts w:eastAsia="+mn-ea"/>
          <w:color w:val="000000"/>
          <w:kern w:val="24"/>
          <w:sz w:val="32"/>
          <w:szCs w:val="32"/>
        </w:rPr>
        <w:t xml:space="preserve"> задают вопросы о различиях между полами и различиями поз при мочеиспускании, спрашивают, откуда берутся дети, хотят, чтобы в семье был еще ребенок, </w:t>
      </w:r>
      <w:r w:rsidRPr="009A658E">
        <w:rPr>
          <w:rFonts w:eastAsia="+mn-ea"/>
          <w:color w:val="000000"/>
          <w:kern w:val="24"/>
          <w:sz w:val="32"/>
          <w:szCs w:val="32"/>
        </w:rPr>
        <w:lastRenderedPageBreak/>
        <w:t>высказывают желание жениться на матери или выйти замуж за отца.</w:t>
      </w:r>
    </w:p>
    <w:p w:rsidR="00E826F1" w:rsidRPr="009A658E" w:rsidRDefault="00E826F1" w:rsidP="009A658E">
      <w:pPr>
        <w:pStyle w:val="a3"/>
        <w:numPr>
          <w:ilvl w:val="0"/>
          <w:numId w:val="2"/>
        </w:numPr>
        <w:jc w:val="both"/>
        <w:textAlignment w:val="baseline"/>
        <w:rPr>
          <w:sz w:val="32"/>
          <w:szCs w:val="32"/>
        </w:rPr>
      </w:pPr>
      <w:r w:rsidRPr="009A658E">
        <w:rPr>
          <w:rFonts w:eastAsiaTheme="minorEastAsia"/>
          <w:b/>
          <w:color w:val="000000" w:themeColor="text1"/>
          <w:kern w:val="24"/>
          <w:sz w:val="32"/>
          <w:szCs w:val="32"/>
        </w:rPr>
        <w:t>В 4 года</w:t>
      </w:r>
      <w:r w:rsidRPr="009A658E">
        <w:rPr>
          <w:rFonts w:eastAsiaTheme="minorEastAsia"/>
          <w:color w:val="000000" w:themeColor="text1"/>
          <w:kern w:val="24"/>
          <w:sz w:val="32"/>
          <w:szCs w:val="32"/>
        </w:rPr>
        <w:t xml:space="preserve"> </w:t>
      </w:r>
      <w:r w:rsidR="00EA5C1C" w:rsidRPr="009A658E">
        <w:rPr>
          <w:rFonts w:eastAsiaTheme="minorEastAsia"/>
          <w:color w:val="000000" w:themeColor="text1"/>
          <w:kern w:val="24"/>
          <w:sz w:val="32"/>
          <w:szCs w:val="32"/>
        </w:rPr>
        <w:t>т</w:t>
      </w:r>
      <w:r w:rsidRPr="009A658E">
        <w:rPr>
          <w:rFonts w:eastAsiaTheme="minorEastAsia"/>
          <w:color w:val="000000" w:themeColor="text1"/>
          <w:kern w:val="24"/>
          <w:sz w:val="32"/>
          <w:szCs w:val="32"/>
        </w:rPr>
        <w:t>ребуют, чтобы на них не смотрели, когда они раздеты, но сами проявляют большой интерес к тому, что делают в ванной и туалете другие люди.</w:t>
      </w:r>
      <w:r w:rsidR="007D7C52" w:rsidRPr="009A658E">
        <w:rPr>
          <w:rFonts w:eastAsiaTheme="minorEastAsia"/>
          <w:color w:val="000000" w:themeColor="text1"/>
          <w:kern w:val="24"/>
          <w:sz w:val="32"/>
          <w:szCs w:val="32"/>
        </w:rPr>
        <w:t xml:space="preserve"> </w:t>
      </w:r>
      <w:r w:rsidRPr="009A658E">
        <w:rPr>
          <w:rFonts w:eastAsiaTheme="minorEastAsia"/>
          <w:b/>
          <w:color w:val="000000" w:themeColor="text1"/>
          <w:kern w:val="24"/>
          <w:sz w:val="32"/>
          <w:szCs w:val="32"/>
        </w:rPr>
        <w:t>Задают вопросы</w:t>
      </w:r>
      <w:r w:rsidRPr="009A658E">
        <w:rPr>
          <w:rFonts w:eastAsiaTheme="minorEastAsia"/>
          <w:color w:val="000000" w:themeColor="text1"/>
          <w:kern w:val="24"/>
          <w:sz w:val="32"/>
          <w:szCs w:val="32"/>
        </w:rPr>
        <w:t>, как дети попали в материнский живот и как выходят из него. Могут думать, что они выходят через пупок.</w:t>
      </w:r>
    </w:p>
    <w:p w:rsidR="00E826F1" w:rsidRPr="009A658E" w:rsidRDefault="00E826F1" w:rsidP="009A658E">
      <w:pPr>
        <w:pStyle w:val="a3"/>
        <w:numPr>
          <w:ilvl w:val="0"/>
          <w:numId w:val="2"/>
        </w:numPr>
        <w:jc w:val="both"/>
        <w:textAlignment w:val="baseline"/>
        <w:rPr>
          <w:sz w:val="32"/>
          <w:szCs w:val="32"/>
        </w:rPr>
      </w:pPr>
      <w:r w:rsidRPr="009A658E">
        <w:rPr>
          <w:rFonts w:eastAsiaTheme="minorEastAsia"/>
          <w:b/>
          <w:color w:val="000000" w:themeColor="text1"/>
          <w:kern w:val="24"/>
          <w:sz w:val="32"/>
          <w:szCs w:val="32"/>
        </w:rPr>
        <w:t xml:space="preserve"> В 5 лет</w:t>
      </w:r>
      <w:r w:rsidRPr="009A658E">
        <w:rPr>
          <w:rFonts w:eastAsiaTheme="minorEastAsia"/>
          <w:color w:val="000000" w:themeColor="text1"/>
          <w:kern w:val="24"/>
          <w:sz w:val="32"/>
          <w:szCs w:val="32"/>
        </w:rPr>
        <w:t xml:space="preserve"> выраженный интерес к анатомическим различиям полов исчезает</w:t>
      </w:r>
      <w:r w:rsidR="00974E55" w:rsidRPr="009A658E">
        <w:rPr>
          <w:rFonts w:eastAsiaTheme="minorEastAsia"/>
          <w:color w:val="000000" w:themeColor="text1"/>
          <w:kern w:val="24"/>
          <w:sz w:val="32"/>
          <w:szCs w:val="32"/>
        </w:rPr>
        <w:t>.</w:t>
      </w:r>
      <w:r w:rsidRPr="009A658E">
        <w:rPr>
          <w:rFonts w:eastAsiaTheme="minorEastAsia"/>
          <w:color w:val="000000" w:themeColor="text1"/>
          <w:kern w:val="24"/>
          <w:sz w:val="32"/>
          <w:szCs w:val="32"/>
        </w:rPr>
        <w:t xml:space="preserve"> Появляются вопросы о детстве родителей.</w:t>
      </w:r>
    </w:p>
    <w:p w:rsidR="00E826F1" w:rsidRPr="009A658E" w:rsidRDefault="00E826F1" w:rsidP="009A658E">
      <w:pPr>
        <w:pStyle w:val="a4"/>
        <w:spacing w:before="72" w:beforeAutospacing="0" w:after="0" w:afterAutospacing="0"/>
        <w:jc w:val="center"/>
        <w:rPr>
          <w:b/>
          <w:sz w:val="32"/>
          <w:szCs w:val="32"/>
        </w:rPr>
      </w:pPr>
      <w:r w:rsidRPr="009A658E">
        <w:rPr>
          <w:rFonts w:eastAsiaTheme="minorEastAsia"/>
          <w:b/>
          <w:kern w:val="24"/>
          <w:sz w:val="32"/>
          <w:szCs w:val="32"/>
        </w:rPr>
        <w:t>ВАЖНО</w:t>
      </w:r>
      <w:r w:rsidR="007D7C52" w:rsidRPr="009A658E">
        <w:rPr>
          <w:rFonts w:eastAsiaTheme="minorEastAsia"/>
          <w:b/>
          <w:kern w:val="24"/>
          <w:sz w:val="32"/>
          <w:szCs w:val="32"/>
        </w:rPr>
        <w:t>!!!</w:t>
      </w:r>
    </w:p>
    <w:p w:rsidR="00E826F1" w:rsidRPr="009A658E" w:rsidRDefault="00E826F1" w:rsidP="009A658E">
      <w:pPr>
        <w:pStyle w:val="a3"/>
        <w:numPr>
          <w:ilvl w:val="0"/>
          <w:numId w:val="4"/>
        </w:numPr>
        <w:jc w:val="both"/>
        <w:rPr>
          <w:b/>
          <w:sz w:val="32"/>
          <w:szCs w:val="32"/>
        </w:rPr>
      </w:pPr>
      <w:r w:rsidRPr="009A658E">
        <w:rPr>
          <w:rFonts w:eastAsiaTheme="minorEastAsia"/>
          <w:color w:val="000000" w:themeColor="text1"/>
          <w:kern w:val="24"/>
          <w:sz w:val="32"/>
          <w:szCs w:val="32"/>
        </w:rPr>
        <w:t xml:space="preserve">Нередко взрослые под влиянием собственного представления о постыдности всего связанного с полом дают неверные ответы на вопросы, уклоняются от них или сердятся. Ребенок довольно рано начинает понимать, что такие вопросы взрослые не одобряют, за них наказывают. Вскоре с этими вопросами ребенок связывает представление о грязном, постыдном, плохом. Таким образом, закладывается </w:t>
      </w:r>
      <w:r w:rsidRPr="009A658E">
        <w:rPr>
          <w:rFonts w:eastAsiaTheme="minorEastAsia"/>
          <w:b/>
          <w:color w:val="000000" w:themeColor="text1"/>
          <w:kern w:val="24"/>
          <w:sz w:val="32"/>
          <w:szCs w:val="32"/>
        </w:rPr>
        <w:t xml:space="preserve">основа неправильного полового воспитания. </w:t>
      </w:r>
    </w:p>
    <w:p w:rsidR="00E826F1" w:rsidRPr="009A658E" w:rsidRDefault="00E826F1" w:rsidP="009A658E">
      <w:pPr>
        <w:pStyle w:val="a3"/>
        <w:numPr>
          <w:ilvl w:val="0"/>
          <w:numId w:val="4"/>
        </w:numPr>
        <w:jc w:val="both"/>
        <w:rPr>
          <w:sz w:val="32"/>
          <w:szCs w:val="32"/>
        </w:rPr>
      </w:pPr>
      <w:r w:rsidRPr="009A658E">
        <w:rPr>
          <w:rFonts w:eastAsiaTheme="minorEastAsia"/>
          <w:color w:val="000000" w:themeColor="text1"/>
          <w:kern w:val="24"/>
          <w:sz w:val="32"/>
          <w:szCs w:val="32"/>
        </w:rPr>
        <w:t xml:space="preserve">Интерес и любопытство детей, их вопросы и наблюдения естественны и нормальны. </w:t>
      </w:r>
    </w:p>
    <w:p w:rsidR="00E02C79" w:rsidRPr="00E02C79" w:rsidRDefault="00E826F1" w:rsidP="009A658E">
      <w:pPr>
        <w:pStyle w:val="a3"/>
        <w:numPr>
          <w:ilvl w:val="0"/>
          <w:numId w:val="4"/>
        </w:numPr>
        <w:jc w:val="both"/>
        <w:rPr>
          <w:sz w:val="32"/>
          <w:szCs w:val="32"/>
        </w:rPr>
      </w:pPr>
      <w:r w:rsidRPr="009A658E">
        <w:rPr>
          <w:rFonts w:eastAsiaTheme="minorEastAsia"/>
          <w:color w:val="000000" w:themeColor="text1"/>
          <w:kern w:val="24"/>
          <w:sz w:val="32"/>
          <w:szCs w:val="32"/>
        </w:rPr>
        <w:t xml:space="preserve">Если родители уклоняются от ответов, а тем более наказывают за вопросы, ребенок </w:t>
      </w:r>
    </w:p>
    <w:p w:rsidR="00E02C79" w:rsidRPr="00E02C79" w:rsidRDefault="00E02C79" w:rsidP="00E02C79">
      <w:pPr>
        <w:pStyle w:val="a3"/>
        <w:jc w:val="both"/>
        <w:rPr>
          <w:sz w:val="32"/>
          <w:szCs w:val="32"/>
        </w:rPr>
      </w:pPr>
    </w:p>
    <w:p w:rsidR="00E826F1" w:rsidRPr="009A658E" w:rsidRDefault="00E826F1" w:rsidP="00E02C79">
      <w:pPr>
        <w:pStyle w:val="a3"/>
        <w:jc w:val="both"/>
        <w:rPr>
          <w:sz w:val="32"/>
          <w:szCs w:val="32"/>
        </w:rPr>
      </w:pPr>
      <w:r w:rsidRPr="009A658E">
        <w:rPr>
          <w:rFonts w:eastAsiaTheme="minorEastAsia"/>
          <w:color w:val="000000" w:themeColor="text1"/>
          <w:kern w:val="24"/>
          <w:sz w:val="32"/>
          <w:szCs w:val="32"/>
        </w:rPr>
        <w:t xml:space="preserve">перестает спрашивать, но интерес остается. </w:t>
      </w:r>
    </w:p>
    <w:p w:rsidR="00E826F1" w:rsidRPr="009A658E" w:rsidRDefault="00E826F1" w:rsidP="009A658E">
      <w:pPr>
        <w:pStyle w:val="a3"/>
        <w:numPr>
          <w:ilvl w:val="0"/>
          <w:numId w:val="4"/>
        </w:numPr>
        <w:jc w:val="both"/>
        <w:rPr>
          <w:sz w:val="32"/>
          <w:szCs w:val="32"/>
        </w:rPr>
      </w:pPr>
      <w:r w:rsidRPr="009A658E">
        <w:rPr>
          <w:rFonts w:eastAsiaTheme="minorEastAsia"/>
          <w:color w:val="000000" w:themeColor="text1"/>
          <w:kern w:val="24"/>
          <w:sz w:val="32"/>
          <w:szCs w:val="32"/>
        </w:rPr>
        <w:t xml:space="preserve">Желание узнать становится особенно острым, ребенок может сосредоточиваться надолго на вопросах пола и будет удовлетворять свою любознательность на стороне. </w:t>
      </w:r>
    </w:p>
    <w:p w:rsidR="00974E55" w:rsidRPr="009A658E" w:rsidRDefault="00974E55" w:rsidP="009A658E">
      <w:pPr>
        <w:pStyle w:val="a3"/>
        <w:numPr>
          <w:ilvl w:val="0"/>
          <w:numId w:val="5"/>
        </w:numPr>
        <w:jc w:val="both"/>
        <w:rPr>
          <w:sz w:val="32"/>
          <w:szCs w:val="32"/>
        </w:rPr>
      </w:pPr>
      <w:r w:rsidRPr="009A658E">
        <w:rPr>
          <w:rFonts w:eastAsia="+mn-ea"/>
          <w:color w:val="000000"/>
          <w:kern w:val="24"/>
          <w:sz w:val="32"/>
          <w:szCs w:val="32"/>
        </w:rPr>
        <w:t>Общение с матерью</w:t>
      </w:r>
      <w:r w:rsidR="007D7C52" w:rsidRPr="009A658E">
        <w:rPr>
          <w:rFonts w:eastAsia="+mn-ea"/>
          <w:color w:val="000000"/>
          <w:kern w:val="24"/>
          <w:sz w:val="32"/>
          <w:szCs w:val="32"/>
        </w:rPr>
        <w:t xml:space="preserve">, материнская любовь, </w:t>
      </w:r>
      <w:r w:rsidRPr="009A658E">
        <w:rPr>
          <w:rFonts w:eastAsia="+mn-ea"/>
          <w:color w:val="000000"/>
          <w:kern w:val="24"/>
          <w:sz w:val="32"/>
          <w:szCs w:val="32"/>
        </w:rPr>
        <w:t>закладывает основы доброжелательных отношений ребенка с окружающим миром, дает ребенку ощущение безопасности и уверенности.</w:t>
      </w:r>
    </w:p>
    <w:p w:rsidR="00974E55" w:rsidRPr="009A658E" w:rsidRDefault="00974E55" w:rsidP="009A658E">
      <w:pPr>
        <w:pStyle w:val="a3"/>
        <w:numPr>
          <w:ilvl w:val="0"/>
          <w:numId w:val="5"/>
        </w:numPr>
        <w:jc w:val="both"/>
        <w:rPr>
          <w:sz w:val="32"/>
          <w:szCs w:val="32"/>
        </w:rPr>
      </w:pPr>
      <w:r w:rsidRPr="009A658E">
        <w:rPr>
          <w:rFonts w:eastAsia="+mn-ea"/>
          <w:color w:val="000000"/>
          <w:kern w:val="24"/>
          <w:sz w:val="32"/>
          <w:szCs w:val="32"/>
        </w:rPr>
        <w:t xml:space="preserve"> Лишение матери в возрасте до 3 лет приводит к тяжелым нарушениям в общении.</w:t>
      </w:r>
    </w:p>
    <w:p w:rsidR="007D7C52" w:rsidRPr="009A658E" w:rsidRDefault="007D7C52" w:rsidP="009A658E">
      <w:pPr>
        <w:pStyle w:val="a3"/>
        <w:jc w:val="both"/>
        <w:rPr>
          <w:sz w:val="32"/>
          <w:szCs w:val="32"/>
        </w:rPr>
      </w:pPr>
    </w:p>
    <w:p w:rsidR="00974E55" w:rsidRPr="009A658E" w:rsidRDefault="00EA5C1C" w:rsidP="009A658E">
      <w:pPr>
        <w:spacing w:line="240" w:lineRule="auto"/>
        <w:jc w:val="center"/>
        <w:rPr>
          <w:rFonts w:ascii="Times New Roman" w:hAnsi="Times New Roman" w:cs="Times New Roman"/>
          <w:b/>
          <w:color w:val="000000" w:themeColor="text1"/>
          <w:sz w:val="32"/>
          <w:szCs w:val="32"/>
          <w:u w:val="single"/>
        </w:rPr>
      </w:pPr>
      <w:r w:rsidRPr="009A658E">
        <w:rPr>
          <w:rFonts w:ascii="Times New Roman" w:eastAsia="+mj-ea" w:hAnsi="Times New Roman" w:cs="Times New Roman"/>
          <w:b/>
          <w:color w:val="000000" w:themeColor="text1"/>
          <w:kern w:val="24"/>
          <w:sz w:val="32"/>
          <w:szCs w:val="32"/>
          <w:u w:val="single"/>
        </w:rPr>
        <w:t>Второй этап</w:t>
      </w:r>
      <w:r w:rsidR="007D7C52" w:rsidRPr="009A658E">
        <w:rPr>
          <w:rFonts w:ascii="Times New Roman" w:eastAsia="+mj-ea" w:hAnsi="Times New Roman" w:cs="Times New Roman"/>
          <w:b/>
          <w:color w:val="000000" w:themeColor="text1"/>
          <w:kern w:val="24"/>
          <w:sz w:val="32"/>
          <w:szCs w:val="32"/>
          <w:u w:val="single"/>
        </w:rPr>
        <w:t xml:space="preserve"> психосексуального развития </w:t>
      </w:r>
      <w:r w:rsidRPr="009A658E">
        <w:rPr>
          <w:rFonts w:ascii="Times New Roman" w:eastAsia="+mj-ea" w:hAnsi="Times New Roman" w:cs="Times New Roman"/>
          <w:b/>
          <w:color w:val="000000" w:themeColor="text1"/>
          <w:kern w:val="24"/>
          <w:sz w:val="32"/>
          <w:szCs w:val="32"/>
          <w:u w:val="single"/>
        </w:rPr>
        <w:t>от 5-7 до 13лет</w:t>
      </w:r>
      <w:r w:rsidRPr="009A658E">
        <w:rPr>
          <w:rFonts w:ascii="Times New Roman" w:eastAsia="+mj-ea" w:hAnsi="Times New Roman" w:cs="Times New Roman"/>
          <w:b/>
          <w:color w:val="000000" w:themeColor="text1"/>
          <w:kern w:val="24"/>
          <w:sz w:val="32"/>
          <w:szCs w:val="32"/>
          <w:u w:val="single"/>
        </w:rPr>
        <w:br/>
        <w:t>выбор и усвоение половой роли</w:t>
      </w:r>
    </w:p>
    <w:p w:rsidR="00974E55" w:rsidRPr="009A658E" w:rsidRDefault="00974E55" w:rsidP="009A658E">
      <w:pPr>
        <w:pStyle w:val="a3"/>
        <w:numPr>
          <w:ilvl w:val="0"/>
          <w:numId w:val="6"/>
        </w:numPr>
        <w:jc w:val="both"/>
        <w:rPr>
          <w:b/>
          <w:i/>
          <w:color w:val="000000" w:themeColor="text1"/>
          <w:sz w:val="32"/>
          <w:szCs w:val="32"/>
          <w:u w:val="single"/>
        </w:rPr>
      </w:pPr>
      <w:r w:rsidRPr="009A658E">
        <w:rPr>
          <w:rFonts w:eastAsia="+mn-ea"/>
          <w:color w:val="000000" w:themeColor="text1"/>
          <w:kern w:val="24"/>
          <w:sz w:val="32"/>
          <w:szCs w:val="32"/>
        </w:rPr>
        <w:t xml:space="preserve">Формирование полоролевого поведения приходится на возраст от 5—7 до 13 лет, т. е. в основном проходит </w:t>
      </w:r>
      <w:r w:rsidRPr="009A658E">
        <w:rPr>
          <w:rFonts w:eastAsia="+mn-ea"/>
          <w:b/>
          <w:i/>
          <w:color w:val="000000" w:themeColor="text1"/>
          <w:kern w:val="24"/>
          <w:sz w:val="32"/>
          <w:szCs w:val="32"/>
          <w:u w:val="single"/>
        </w:rPr>
        <w:t xml:space="preserve">до начала полового созревания. </w:t>
      </w:r>
    </w:p>
    <w:p w:rsidR="00974E55" w:rsidRPr="009A658E" w:rsidRDefault="00974E55" w:rsidP="009A658E">
      <w:pPr>
        <w:pStyle w:val="a3"/>
        <w:numPr>
          <w:ilvl w:val="0"/>
          <w:numId w:val="6"/>
        </w:numPr>
        <w:jc w:val="both"/>
        <w:rPr>
          <w:color w:val="000000" w:themeColor="text1"/>
          <w:sz w:val="32"/>
          <w:szCs w:val="32"/>
        </w:rPr>
      </w:pPr>
      <w:r w:rsidRPr="009A658E">
        <w:rPr>
          <w:rFonts w:eastAsia="+mn-ea"/>
          <w:color w:val="000000" w:themeColor="text1"/>
          <w:kern w:val="24"/>
          <w:sz w:val="32"/>
          <w:szCs w:val="32"/>
        </w:rPr>
        <w:t xml:space="preserve">На этом этапе, помимо родителей, все большую роль в психосексуальном развитии </w:t>
      </w:r>
      <w:r w:rsidRPr="009A658E">
        <w:rPr>
          <w:rFonts w:eastAsia="+mn-ea"/>
          <w:b/>
          <w:color w:val="000000" w:themeColor="text1"/>
          <w:kern w:val="24"/>
          <w:sz w:val="32"/>
          <w:szCs w:val="32"/>
          <w:u w:val="single"/>
        </w:rPr>
        <w:t>играют сверстники</w:t>
      </w:r>
      <w:r w:rsidRPr="009A658E">
        <w:rPr>
          <w:rFonts w:eastAsia="+mn-ea"/>
          <w:color w:val="000000" w:themeColor="text1"/>
          <w:kern w:val="24"/>
          <w:sz w:val="32"/>
          <w:szCs w:val="32"/>
        </w:rPr>
        <w:t xml:space="preserve">. </w:t>
      </w:r>
    </w:p>
    <w:p w:rsidR="00974E55" w:rsidRPr="009A658E" w:rsidRDefault="007D7C52" w:rsidP="009A658E">
      <w:pPr>
        <w:pStyle w:val="a3"/>
        <w:numPr>
          <w:ilvl w:val="0"/>
          <w:numId w:val="6"/>
        </w:numPr>
        <w:jc w:val="both"/>
        <w:rPr>
          <w:color w:val="000000" w:themeColor="text1"/>
          <w:sz w:val="32"/>
          <w:szCs w:val="32"/>
        </w:rPr>
      </w:pPr>
      <w:r w:rsidRPr="009A658E">
        <w:rPr>
          <w:rFonts w:eastAsia="+mn-ea"/>
          <w:b/>
          <w:color w:val="000000" w:themeColor="text1"/>
          <w:kern w:val="24"/>
          <w:sz w:val="32"/>
          <w:szCs w:val="32"/>
          <w:u w:val="single"/>
        </w:rPr>
        <w:t>Возраст сексуального</w:t>
      </w:r>
      <w:r w:rsidR="00974E55" w:rsidRPr="009A658E">
        <w:rPr>
          <w:rFonts w:eastAsia="+mn-ea"/>
          <w:b/>
          <w:color w:val="000000" w:themeColor="text1"/>
          <w:kern w:val="24"/>
          <w:sz w:val="32"/>
          <w:szCs w:val="32"/>
          <w:u w:val="single"/>
        </w:rPr>
        <w:t xml:space="preserve"> покоя</w:t>
      </w:r>
      <w:r w:rsidR="00EA5C1C" w:rsidRPr="009A658E">
        <w:rPr>
          <w:rFonts w:eastAsia="+mn-ea"/>
          <w:b/>
          <w:color w:val="000000" w:themeColor="text1"/>
          <w:kern w:val="24"/>
          <w:sz w:val="32"/>
          <w:szCs w:val="32"/>
          <w:u w:val="single"/>
        </w:rPr>
        <w:t>.</w:t>
      </w:r>
      <w:r w:rsidRPr="009A658E">
        <w:rPr>
          <w:rFonts w:eastAsia="+mn-ea"/>
          <w:color w:val="000000" w:themeColor="text1"/>
          <w:kern w:val="24"/>
          <w:sz w:val="32"/>
          <w:szCs w:val="32"/>
        </w:rPr>
        <w:t xml:space="preserve"> Однако, в </w:t>
      </w:r>
      <w:r w:rsidR="00974E55" w:rsidRPr="009A658E">
        <w:rPr>
          <w:rFonts w:eastAsia="+mn-ea"/>
          <w:color w:val="000000" w:themeColor="text1"/>
          <w:kern w:val="24"/>
          <w:sz w:val="32"/>
          <w:szCs w:val="32"/>
        </w:rPr>
        <w:t xml:space="preserve">этом возрасте идет подготовка организма к периоду полового созревания, устанавливаются системные отношения </w:t>
      </w:r>
      <w:r w:rsidR="00974E55" w:rsidRPr="009A658E">
        <w:rPr>
          <w:rFonts w:eastAsia="+mn-ea"/>
          <w:color w:val="000000" w:themeColor="text1"/>
          <w:kern w:val="24"/>
          <w:sz w:val="32"/>
          <w:szCs w:val="32"/>
        </w:rPr>
        <w:lastRenderedPageBreak/>
        <w:t>между железами внутренней секреции и соответствующими мозговыми структурами, заканчивается формирование типа характера.</w:t>
      </w:r>
    </w:p>
    <w:p w:rsidR="007D7C52" w:rsidRPr="009A658E" w:rsidRDefault="00974E55" w:rsidP="009A658E">
      <w:pPr>
        <w:pStyle w:val="a3"/>
        <w:numPr>
          <w:ilvl w:val="0"/>
          <w:numId w:val="6"/>
        </w:numPr>
        <w:jc w:val="both"/>
        <w:rPr>
          <w:b/>
          <w:color w:val="000000" w:themeColor="text1"/>
          <w:sz w:val="32"/>
          <w:szCs w:val="32"/>
          <w:u w:val="single"/>
        </w:rPr>
      </w:pPr>
      <w:r w:rsidRPr="009A658E">
        <w:rPr>
          <w:rFonts w:eastAsia="+mn-ea"/>
          <w:color w:val="000000" w:themeColor="text1"/>
          <w:kern w:val="24"/>
          <w:sz w:val="32"/>
          <w:szCs w:val="32"/>
        </w:rPr>
        <w:t xml:space="preserve"> </w:t>
      </w:r>
      <w:r w:rsidRPr="009A658E">
        <w:rPr>
          <w:rFonts w:eastAsia="+mn-ea"/>
          <w:b/>
          <w:color w:val="000000" w:themeColor="text1"/>
          <w:kern w:val="24"/>
          <w:sz w:val="32"/>
          <w:szCs w:val="32"/>
          <w:u w:val="single"/>
        </w:rPr>
        <w:t xml:space="preserve">Из сексуальных проявлений </w:t>
      </w:r>
      <w:r w:rsidR="00EA5C1C" w:rsidRPr="009A658E">
        <w:rPr>
          <w:rFonts w:eastAsia="+mn-ea"/>
          <w:b/>
          <w:color w:val="000000" w:themeColor="text1"/>
          <w:kern w:val="24"/>
          <w:sz w:val="32"/>
          <w:szCs w:val="32"/>
          <w:u w:val="single"/>
        </w:rPr>
        <w:t>отмечаются:</w:t>
      </w:r>
    </w:p>
    <w:p w:rsidR="007D7C52" w:rsidRPr="009A658E" w:rsidRDefault="00974E55" w:rsidP="009A658E">
      <w:pPr>
        <w:pStyle w:val="a3"/>
        <w:numPr>
          <w:ilvl w:val="0"/>
          <w:numId w:val="6"/>
        </w:numPr>
        <w:jc w:val="both"/>
        <w:rPr>
          <w:b/>
          <w:color w:val="000000" w:themeColor="text1"/>
          <w:sz w:val="32"/>
          <w:szCs w:val="32"/>
          <w:u w:val="single"/>
        </w:rPr>
      </w:pPr>
      <w:r w:rsidRPr="009A658E">
        <w:rPr>
          <w:rFonts w:eastAsia="+mn-ea"/>
          <w:b/>
          <w:color w:val="000000"/>
          <w:kern w:val="24"/>
          <w:sz w:val="32"/>
          <w:szCs w:val="32"/>
          <w:u w:val="single"/>
        </w:rPr>
        <w:t>сексуальные игры</w:t>
      </w:r>
      <w:r w:rsidRPr="009A658E">
        <w:rPr>
          <w:rFonts w:eastAsia="+mn-ea"/>
          <w:color w:val="000000"/>
          <w:kern w:val="24"/>
          <w:sz w:val="32"/>
          <w:szCs w:val="32"/>
        </w:rPr>
        <w:t xml:space="preserve"> с партнерами своего и противополо</w:t>
      </w:r>
      <w:r w:rsidR="00EA5C1C" w:rsidRPr="009A658E">
        <w:rPr>
          <w:rFonts w:eastAsia="+mn-ea"/>
          <w:color w:val="000000"/>
          <w:kern w:val="24"/>
          <w:sz w:val="32"/>
          <w:szCs w:val="32"/>
        </w:rPr>
        <w:t xml:space="preserve">жного пола, а также </w:t>
      </w:r>
      <w:r w:rsidR="00EA5C1C" w:rsidRPr="009A658E">
        <w:rPr>
          <w:rFonts w:eastAsia="+mn-ea"/>
          <w:b/>
          <w:color w:val="000000"/>
          <w:kern w:val="24"/>
          <w:sz w:val="32"/>
          <w:szCs w:val="32"/>
          <w:u w:val="single"/>
        </w:rPr>
        <w:t>мастурбация</w:t>
      </w:r>
      <w:r w:rsidR="00EA5C1C" w:rsidRPr="009A658E">
        <w:rPr>
          <w:rFonts w:eastAsia="+mn-ea"/>
          <w:color w:val="000000"/>
          <w:kern w:val="24"/>
          <w:sz w:val="32"/>
          <w:szCs w:val="32"/>
        </w:rPr>
        <w:t xml:space="preserve"> </w:t>
      </w:r>
      <w:r w:rsidRPr="009A658E">
        <w:rPr>
          <w:rFonts w:eastAsia="+mn-ea"/>
          <w:color w:val="000000"/>
          <w:kern w:val="24"/>
          <w:sz w:val="32"/>
          <w:szCs w:val="32"/>
        </w:rPr>
        <w:t xml:space="preserve">(частота тех или других проявлений </w:t>
      </w:r>
      <w:r w:rsidR="00EA5C1C" w:rsidRPr="009A658E">
        <w:rPr>
          <w:rFonts w:eastAsia="+mn-ea"/>
          <w:color w:val="000000"/>
          <w:kern w:val="24"/>
          <w:sz w:val="32"/>
          <w:szCs w:val="32"/>
        </w:rPr>
        <w:t>выше, чем в дошкольном возрасте).</w:t>
      </w:r>
      <w:r w:rsidRPr="009A658E">
        <w:rPr>
          <w:rFonts w:eastAsia="+mn-ea"/>
          <w:color w:val="000000"/>
          <w:kern w:val="24"/>
          <w:sz w:val="32"/>
          <w:szCs w:val="32"/>
        </w:rPr>
        <w:t xml:space="preserve"> </w:t>
      </w:r>
    </w:p>
    <w:p w:rsidR="00974E55" w:rsidRPr="009A658E" w:rsidRDefault="00974E55" w:rsidP="009A658E">
      <w:pPr>
        <w:pStyle w:val="a3"/>
        <w:numPr>
          <w:ilvl w:val="0"/>
          <w:numId w:val="6"/>
        </w:numPr>
        <w:jc w:val="both"/>
        <w:rPr>
          <w:b/>
          <w:color w:val="000000" w:themeColor="text1"/>
          <w:sz w:val="32"/>
          <w:szCs w:val="32"/>
          <w:u w:val="single"/>
        </w:rPr>
      </w:pPr>
      <w:r w:rsidRPr="009A658E">
        <w:rPr>
          <w:rFonts w:eastAsia="+mn-ea"/>
          <w:b/>
          <w:color w:val="000000"/>
          <w:kern w:val="24"/>
          <w:sz w:val="32"/>
          <w:szCs w:val="32"/>
        </w:rPr>
        <w:t>первая платоническая влюбленность</w:t>
      </w:r>
      <w:r w:rsidRPr="009A658E">
        <w:rPr>
          <w:rFonts w:eastAsia="+mn-ea"/>
          <w:color w:val="000000"/>
          <w:kern w:val="24"/>
          <w:sz w:val="32"/>
          <w:szCs w:val="32"/>
        </w:rPr>
        <w:t xml:space="preserve"> в сверстника противоположного пола — закладывается база следующего, третьего этапа психосексуального развития.</w:t>
      </w:r>
    </w:p>
    <w:p w:rsidR="007D7C52" w:rsidRPr="009A658E" w:rsidRDefault="007D7C52" w:rsidP="009A658E">
      <w:pPr>
        <w:pStyle w:val="a3"/>
        <w:jc w:val="center"/>
        <w:rPr>
          <w:b/>
          <w:sz w:val="32"/>
          <w:szCs w:val="32"/>
        </w:rPr>
      </w:pPr>
      <w:r w:rsidRPr="009A658E">
        <w:rPr>
          <w:b/>
          <w:sz w:val="32"/>
          <w:szCs w:val="32"/>
        </w:rPr>
        <w:t>Важно!!!</w:t>
      </w:r>
    </w:p>
    <w:p w:rsidR="00974E55" w:rsidRPr="009A658E" w:rsidRDefault="00974E55" w:rsidP="009A658E">
      <w:pPr>
        <w:pStyle w:val="a3"/>
        <w:numPr>
          <w:ilvl w:val="0"/>
          <w:numId w:val="7"/>
        </w:numPr>
        <w:jc w:val="both"/>
        <w:rPr>
          <w:sz w:val="32"/>
          <w:szCs w:val="32"/>
        </w:rPr>
      </w:pPr>
      <w:r w:rsidRPr="009A658E">
        <w:rPr>
          <w:rFonts w:eastAsia="+mn-ea"/>
          <w:color w:val="000000"/>
          <w:kern w:val="24"/>
          <w:sz w:val="32"/>
          <w:szCs w:val="32"/>
        </w:rPr>
        <w:t>требуются понимание и деликатная помощь со стороны взрослых.</w:t>
      </w:r>
    </w:p>
    <w:p w:rsidR="00974E55" w:rsidRPr="009A658E" w:rsidRDefault="00974E55" w:rsidP="009A658E">
      <w:pPr>
        <w:pStyle w:val="a3"/>
        <w:numPr>
          <w:ilvl w:val="0"/>
          <w:numId w:val="7"/>
        </w:numPr>
        <w:jc w:val="both"/>
        <w:rPr>
          <w:sz w:val="32"/>
          <w:szCs w:val="32"/>
        </w:rPr>
      </w:pPr>
      <w:r w:rsidRPr="009A658E">
        <w:rPr>
          <w:rFonts w:eastAsia="+mn-ea"/>
          <w:color w:val="000000"/>
          <w:kern w:val="24"/>
          <w:sz w:val="32"/>
          <w:szCs w:val="32"/>
        </w:rPr>
        <w:t xml:space="preserve">родители и на этом этапе продолжают оставаться образцом мужественности-женственности, образцом взаимоотношений полов. </w:t>
      </w:r>
    </w:p>
    <w:p w:rsidR="00974E55" w:rsidRPr="009A658E" w:rsidRDefault="00974E55" w:rsidP="009A658E">
      <w:pPr>
        <w:pStyle w:val="a3"/>
        <w:numPr>
          <w:ilvl w:val="0"/>
          <w:numId w:val="7"/>
        </w:numPr>
        <w:jc w:val="both"/>
        <w:rPr>
          <w:sz w:val="32"/>
          <w:szCs w:val="32"/>
        </w:rPr>
      </w:pPr>
      <w:r w:rsidRPr="009A658E">
        <w:rPr>
          <w:rFonts w:eastAsia="+mn-ea"/>
          <w:b/>
          <w:color w:val="000000"/>
          <w:kern w:val="24"/>
          <w:sz w:val="32"/>
          <w:szCs w:val="32"/>
        </w:rPr>
        <w:t>усвоение правильной половой роли</w:t>
      </w:r>
      <w:r w:rsidRPr="009A658E">
        <w:rPr>
          <w:rFonts w:eastAsia="+mn-ea"/>
          <w:color w:val="000000"/>
          <w:kern w:val="24"/>
          <w:sz w:val="32"/>
          <w:szCs w:val="32"/>
        </w:rPr>
        <w:t xml:space="preserve"> может нарушаться </w:t>
      </w:r>
      <w:r w:rsidR="007D7C52" w:rsidRPr="009A658E">
        <w:rPr>
          <w:rFonts w:eastAsia="+mn-ea"/>
          <w:color w:val="000000"/>
          <w:kern w:val="24"/>
          <w:sz w:val="32"/>
          <w:szCs w:val="32"/>
        </w:rPr>
        <w:t>при искажениях</w:t>
      </w:r>
      <w:r w:rsidR="00EA5C1C" w:rsidRPr="009A658E">
        <w:rPr>
          <w:rFonts w:eastAsia="+mn-ea"/>
          <w:color w:val="000000"/>
          <w:kern w:val="24"/>
          <w:sz w:val="32"/>
          <w:szCs w:val="32"/>
        </w:rPr>
        <w:t xml:space="preserve"> ролевого поведения родителей</w:t>
      </w:r>
      <w:r w:rsidRPr="009A658E">
        <w:rPr>
          <w:rFonts w:eastAsia="+mn-ea"/>
          <w:color w:val="000000"/>
          <w:kern w:val="24"/>
          <w:sz w:val="32"/>
          <w:szCs w:val="32"/>
        </w:rPr>
        <w:t>:</w:t>
      </w:r>
    </w:p>
    <w:p w:rsidR="009A658E" w:rsidRPr="009A658E" w:rsidRDefault="00974E55" w:rsidP="009A658E">
      <w:pPr>
        <w:pStyle w:val="a3"/>
        <w:numPr>
          <w:ilvl w:val="0"/>
          <w:numId w:val="8"/>
        </w:numPr>
        <w:jc w:val="both"/>
        <w:rPr>
          <w:b/>
          <w:sz w:val="32"/>
          <w:szCs w:val="32"/>
        </w:rPr>
      </w:pPr>
      <w:r w:rsidRPr="009A658E">
        <w:rPr>
          <w:rFonts w:eastAsia="+mn-ea"/>
          <w:b/>
          <w:kern w:val="24"/>
          <w:sz w:val="32"/>
          <w:szCs w:val="32"/>
        </w:rPr>
        <w:t>при властной треб</w:t>
      </w:r>
      <w:r w:rsidR="009A658E" w:rsidRPr="009A658E">
        <w:rPr>
          <w:rFonts w:eastAsia="+mn-ea"/>
          <w:b/>
          <w:kern w:val="24"/>
          <w:sz w:val="32"/>
          <w:szCs w:val="32"/>
        </w:rPr>
        <w:t>овательной матери и мягком отце</w:t>
      </w:r>
      <w:r w:rsidRPr="009A658E">
        <w:rPr>
          <w:rFonts w:eastAsia="+mn-ea"/>
          <w:b/>
          <w:kern w:val="24"/>
          <w:sz w:val="32"/>
          <w:szCs w:val="32"/>
        </w:rPr>
        <w:t>:</w:t>
      </w:r>
    </w:p>
    <w:p w:rsidR="009A658E" w:rsidRPr="009A658E" w:rsidRDefault="00974E55" w:rsidP="009A658E">
      <w:pPr>
        <w:pStyle w:val="a3"/>
        <w:numPr>
          <w:ilvl w:val="0"/>
          <w:numId w:val="8"/>
        </w:numPr>
        <w:jc w:val="both"/>
        <w:rPr>
          <w:b/>
          <w:sz w:val="32"/>
          <w:szCs w:val="32"/>
        </w:rPr>
      </w:pPr>
      <w:r w:rsidRPr="009A658E">
        <w:rPr>
          <w:rFonts w:eastAsia="+mn-ea"/>
          <w:kern w:val="24"/>
          <w:sz w:val="32"/>
          <w:szCs w:val="32"/>
        </w:rPr>
        <w:t>девочки часто о</w:t>
      </w:r>
      <w:r w:rsidR="009A658E" w:rsidRPr="009A658E">
        <w:rPr>
          <w:rFonts w:eastAsia="+mn-ea"/>
          <w:kern w:val="24"/>
          <w:sz w:val="32"/>
          <w:szCs w:val="32"/>
        </w:rPr>
        <w:t>бнаруживают черты агрессивного,</w:t>
      </w:r>
    </w:p>
    <w:p w:rsidR="00974E55" w:rsidRPr="00BA21FA" w:rsidRDefault="00974E55" w:rsidP="009A658E">
      <w:pPr>
        <w:pStyle w:val="a3"/>
        <w:numPr>
          <w:ilvl w:val="0"/>
          <w:numId w:val="8"/>
        </w:numPr>
        <w:jc w:val="both"/>
        <w:rPr>
          <w:b/>
          <w:sz w:val="32"/>
          <w:szCs w:val="32"/>
        </w:rPr>
      </w:pPr>
      <w:r w:rsidRPr="009A658E">
        <w:rPr>
          <w:rFonts w:eastAsia="+mn-ea"/>
          <w:kern w:val="24"/>
          <w:sz w:val="32"/>
          <w:szCs w:val="32"/>
        </w:rPr>
        <w:lastRenderedPageBreak/>
        <w:t>мужского поведения мальчики — подчиненного, женского</w:t>
      </w:r>
      <w:r w:rsidR="009A658E" w:rsidRPr="009A658E">
        <w:rPr>
          <w:rFonts w:eastAsia="+mn-ea"/>
          <w:kern w:val="24"/>
          <w:sz w:val="32"/>
          <w:szCs w:val="32"/>
        </w:rPr>
        <w:t>.</w:t>
      </w:r>
    </w:p>
    <w:p w:rsidR="00BA21FA" w:rsidRPr="009A658E" w:rsidRDefault="00BA21FA" w:rsidP="00E02C79">
      <w:pPr>
        <w:pStyle w:val="a3"/>
        <w:jc w:val="both"/>
        <w:rPr>
          <w:b/>
          <w:sz w:val="32"/>
          <w:szCs w:val="32"/>
        </w:rPr>
      </w:pPr>
    </w:p>
    <w:p w:rsidR="00E826F1" w:rsidRPr="009A658E" w:rsidRDefault="009A658E" w:rsidP="009A658E">
      <w:pPr>
        <w:spacing w:line="240" w:lineRule="auto"/>
        <w:jc w:val="center"/>
        <w:rPr>
          <w:rFonts w:ascii="Times New Roman" w:hAnsi="Times New Roman" w:cs="Times New Roman"/>
          <w:b/>
          <w:color w:val="000000" w:themeColor="text1"/>
          <w:sz w:val="32"/>
          <w:szCs w:val="32"/>
          <w:u w:val="single"/>
        </w:rPr>
      </w:pPr>
      <w:r w:rsidRPr="009A658E">
        <w:rPr>
          <w:rFonts w:ascii="Times New Roman" w:eastAsia="+mj-ea" w:hAnsi="Times New Roman" w:cs="Times New Roman"/>
          <w:b/>
          <w:color w:val="000000" w:themeColor="text1"/>
          <w:kern w:val="24"/>
          <w:sz w:val="32"/>
          <w:szCs w:val="32"/>
          <w:u w:val="single"/>
        </w:rPr>
        <w:t>Третий этап психосексуального развит</w:t>
      </w:r>
      <w:r w:rsidRPr="009A658E">
        <w:rPr>
          <w:rFonts w:ascii="Times New Roman" w:eastAsia="+mj-ea" w:hAnsi="Times New Roman" w:cs="Times New Roman"/>
          <w:b/>
          <w:color w:val="000000" w:themeColor="text1"/>
          <w:kern w:val="24"/>
          <w:sz w:val="32"/>
          <w:szCs w:val="32"/>
          <w:u w:val="single"/>
        </w:rPr>
        <w:t xml:space="preserve">ия  от 12—13 до 18 лет </w:t>
      </w:r>
      <w:r w:rsidRPr="009A658E">
        <w:rPr>
          <w:rFonts w:ascii="Times New Roman" w:eastAsia="+mj-ea" w:hAnsi="Times New Roman" w:cs="Times New Roman"/>
          <w:b/>
          <w:color w:val="000000" w:themeColor="text1"/>
          <w:kern w:val="24"/>
          <w:sz w:val="32"/>
          <w:szCs w:val="32"/>
          <w:u w:val="single"/>
        </w:rPr>
        <w:t>формируются психосексуальные ориентации</w:t>
      </w:r>
    </w:p>
    <w:p w:rsidR="00974E55" w:rsidRPr="009A658E" w:rsidRDefault="009A658E" w:rsidP="009A658E">
      <w:pPr>
        <w:pStyle w:val="a3"/>
        <w:numPr>
          <w:ilvl w:val="0"/>
          <w:numId w:val="9"/>
        </w:numPr>
        <w:jc w:val="both"/>
        <w:rPr>
          <w:sz w:val="32"/>
          <w:szCs w:val="32"/>
        </w:rPr>
      </w:pPr>
      <w:r w:rsidRPr="009A658E">
        <w:rPr>
          <w:rFonts w:eastAsia="+mn-ea"/>
          <w:color w:val="000000"/>
          <w:kern w:val="24"/>
          <w:sz w:val="32"/>
          <w:szCs w:val="32"/>
        </w:rPr>
        <w:t xml:space="preserve">Этап проходит на </w:t>
      </w:r>
      <w:r w:rsidR="00974E55" w:rsidRPr="009A658E">
        <w:rPr>
          <w:rFonts w:eastAsia="+mn-ea"/>
          <w:color w:val="000000"/>
          <w:kern w:val="24"/>
          <w:sz w:val="32"/>
          <w:szCs w:val="32"/>
        </w:rPr>
        <w:t xml:space="preserve">фоне </w:t>
      </w:r>
      <w:r w:rsidR="00974E55" w:rsidRPr="009A658E">
        <w:rPr>
          <w:rFonts w:eastAsia="+mn-ea"/>
          <w:color w:val="000000" w:themeColor="text1"/>
          <w:kern w:val="24"/>
          <w:sz w:val="32"/>
          <w:szCs w:val="32"/>
        </w:rPr>
        <w:t xml:space="preserve">резкой </w:t>
      </w:r>
      <w:r w:rsidR="00974E55" w:rsidRPr="009A658E">
        <w:rPr>
          <w:rFonts w:eastAsia="+mn-ea"/>
          <w:b/>
          <w:color w:val="000000" w:themeColor="text1"/>
          <w:kern w:val="24"/>
          <w:sz w:val="32"/>
          <w:szCs w:val="32"/>
        </w:rPr>
        <w:t>перестройки организма в период полового созревания (</w:t>
      </w:r>
      <w:proofErr w:type="spellStart"/>
      <w:r w:rsidR="00974E55" w:rsidRPr="009A658E">
        <w:rPr>
          <w:rFonts w:eastAsia="+mn-ea"/>
          <w:b/>
          <w:color w:val="000000" w:themeColor="text1"/>
          <w:kern w:val="24"/>
          <w:sz w:val="32"/>
          <w:szCs w:val="32"/>
        </w:rPr>
        <w:t>пубертата</w:t>
      </w:r>
      <w:proofErr w:type="spellEnd"/>
      <w:r w:rsidR="00974E55" w:rsidRPr="009A658E">
        <w:rPr>
          <w:rFonts w:eastAsia="+mn-ea"/>
          <w:b/>
          <w:color w:val="000000" w:themeColor="text1"/>
          <w:kern w:val="24"/>
          <w:sz w:val="32"/>
          <w:szCs w:val="32"/>
        </w:rPr>
        <w:t>)</w:t>
      </w:r>
      <w:r w:rsidR="00974E55" w:rsidRPr="009A658E">
        <w:rPr>
          <w:rFonts w:eastAsia="+mn-ea"/>
          <w:color w:val="000000" w:themeColor="text1"/>
          <w:kern w:val="24"/>
          <w:sz w:val="32"/>
          <w:szCs w:val="32"/>
        </w:rPr>
        <w:t>.</w:t>
      </w:r>
    </w:p>
    <w:p w:rsidR="00974E55" w:rsidRPr="009A658E" w:rsidRDefault="00974E55" w:rsidP="009A658E">
      <w:pPr>
        <w:pStyle w:val="a3"/>
        <w:numPr>
          <w:ilvl w:val="0"/>
          <w:numId w:val="9"/>
        </w:numPr>
        <w:jc w:val="both"/>
        <w:rPr>
          <w:sz w:val="32"/>
          <w:szCs w:val="32"/>
        </w:rPr>
      </w:pPr>
      <w:r w:rsidRPr="009A658E">
        <w:rPr>
          <w:rFonts w:eastAsia="+mn-ea"/>
          <w:b/>
          <w:color w:val="000000"/>
          <w:kern w:val="24"/>
          <w:sz w:val="32"/>
          <w:szCs w:val="32"/>
        </w:rPr>
        <w:t>Физиологическая перестройка</w:t>
      </w:r>
      <w:r w:rsidRPr="009A658E">
        <w:rPr>
          <w:rFonts w:eastAsia="+mn-ea"/>
          <w:color w:val="000000"/>
          <w:kern w:val="24"/>
          <w:sz w:val="32"/>
          <w:szCs w:val="32"/>
        </w:rPr>
        <w:t xml:space="preserve"> организма начинается с активизации соответствующих отделов головного мозга, воздействующих на железы внутренней секреции и половые железы.</w:t>
      </w:r>
    </w:p>
    <w:p w:rsidR="00974E55" w:rsidRPr="009A658E" w:rsidRDefault="009A658E" w:rsidP="009A658E">
      <w:pPr>
        <w:pStyle w:val="a3"/>
        <w:numPr>
          <w:ilvl w:val="0"/>
          <w:numId w:val="9"/>
        </w:numPr>
        <w:jc w:val="both"/>
        <w:rPr>
          <w:sz w:val="32"/>
          <w:szCs w:val="32"/>
        </w:rPr>
      </w:pPr>
      <w:r w:rsidRPr="009A658E">
        <w:rPr>
          <w:rFonts w:eastAsia="+mn-ea"/>
          <w:b/>
          <w:color w:val="000000"/>
          <w:kern w:val="24"/>
          <w:sz w:val="32"/>
          <w:szCs w:val="32"/>
        </w:rPr>
        <w:t>П</w:t>
      </w:r>
      <w:r w:rsidR="00974E55" w:rsidRPr="009A658E">
        <w:rPr>
          <w:rFonts w:eastAsia="+mn-ea"/>
          <w:b/>
          <w:color w:val="000000"/>
          <w:kern w:val="24"/>
          <w:sz w:val="32"/>
          <w:szCs w:val="32"/>
        </w:rPr>
        <w:t>оявляются вторичные половые признаки</w:t>
      </w:r>
      <w:r w:rsidRPr="009A658E">
        <w:rPr>
          <w:rFonts w:eastAsia="+mn-ea"/>
          <w:color w:val="000000"/>
          <w:kern w:val="24"/>
          <w:sz w:val="32"/>
          <w:szCs w:val="32"/>
        </w:rPr>
        <w:t>.</w:t>
      </w:r>
    </w:p>
    <w:p w:rsidR="00974E55" w:rsidRPr="009A658E" w:rsidRDefault="00974E55" w:rsidP="009A658E">
      <w:pPr>
        <w:pStyle w:val="a3"/>
        <w:numPr>
          <w:ilvl w:val="0"/>
          <w:numId w:val="9"/>
        </w:numPr>
        <w:jc w:val="both"/>
        <w:rPr>
          <w:sz w:val="32"/>
          <w:szCs w:val="32"/>
        </w:rPr>
      </w:pPr>
      <w:r w:rsidRPr="009A658E">
        <w:rPr>
          <w:rFonts w:eastAsia="+mn-ea"/>
          <w:kern w:val="24"/>
          <w:sz w:val="32"/>
          <w:szCs w:val="32"/>
        </w:rPr>
        <w:t xml:space="preserve">Специфическими признаками полового созревания является </w:t>
      </w:r>
      <w:r w:rsidRPr="009A658E">
        <w:rPr>
          <w:rFonts w:eastAsia="+mn-ea"/>
          <w:b/>
          <w:kern w:val="24"/>
          <w:sz w:val="32"/>
          <w:szCs w:val="32"/>
        </w:rPr>
        <w:t>появление менструаций у девочек и поллюций</w:t>
      </w:r>
      <w:r w:rsidRPr="009A658E">
        <w:rPr>
          <w:rFonts w:eastAsia="+mn-ea"/>
          <w:kern w:val="24"/>
          <w:sz w:val="32"/>
          <w:szCs w:val="32"/>
        </w:rPr>
        <w:t xml:space="preserve"> </w:t>
      </w:r>
      <w:r w:rsidRPr="009A658E">
        <w:rPr>
          <w:rFonts w:eastAsia="+mn-ea"/>
          <w:color w:val="000000"/>
          <w:kern w:val="24"/>
          <w:sz w:val="32"/>
          <w:szCs w:val="32"/>
        </w:rPr>
        <w:t xml:space="preserve">(самопроизвольного выделения семени, как правило при эротических сновидениях) у мальчиков. </w:t>
      </w:r>
    </w:p>
    <w:p w:rsidR="00974E55" w:rsidRPr="009A658E" w:rsidRDefault="00974E55" w:rsidP="009A658E">
      <w:pPr>
        <w:pStyle w:val="a3"/>
        <w:numPr>
          <w:ilvl w:val="0"/>
          <w:numId w:val="9"/>
        </w:numPr>
        <w:jc w:val="both"/>
        <w:rPr>
          <w:sz w:val="32"/>
          <w:szCs w:val="32"/>
        </w:rPr>
      </w:pPr>
      <w:r w:rsidRPr="009A658E">
        <w:rPr>
          <w:rFonts w:eastAsia="+mn-ea"/>
          <w:color w:val="000000"/>
          <w:kern w:val="24"/>
          <w:sz w:val="32"/>
          <w:szCs w:val="32"/>
        </w:rPr>
        <w:t>Средний возраст первой менструации у девочек - около 13 лет,</w:t>
      </w:r>
    </w:p>
    <w:p w:rsidR="00974E55" w:rsidRPr="009A658E" w:rsidRDefault="00974E55" w:rsidP="009A658E">
      <w:pPr>
        <w:pStyle w:val="a3"/>
        <w:numPr>
          <w:ilvl w:val="0"/>
          <w:numId w:val="9"/>
        </w:numPr>
        <w:jc w:val="both"/>
        <w:rPr>
          <w:sz w:val="32"/>
          <w:szCs w:val="32"/>
        </w:rPr>
      </w:pPr>
      <w:r w:rsidRPr="009A658E">
        <w:rPr>
          <w:rFonts w:eastAsia="+mn-ea"/>
          <w:color w:val="000000"/>
          <w:kern w:val="24"/>
          <w:sz w:val="32"/>
          <w:szCs w:val="32"/>
        </w:rPr>
        <w:t>Первой поллюции у мальчиков около 13,5 лет,</w:t>
      </w:r>
      <w:r w:rsidRPr="009A658E">
        <w:rPr>
          <w:rFonts w:eastAsia="+mn-ea"/>
          <w:color w:val="FF0000"/>
          <w:kern w:val="24"/>
          <w:sz w:val="32"/>
          <w:szCs w:val="32"/>
        </w:rPr>
        <w:t xml:space="preserve">                                        </w:t>
      </w:r>
    </w:p>
    <w:p w:rsidR="00974E55" w:rsidRPr="009A658E" w:rsidRDefault="00974E55" w:rsidP="009A658E">
      <w:pPr>
        <w:pStyle w:val="a4"/>
        <w:spacing w:before="72" w:beforeAutospacing="0" w:after="0" w:afterAutospacing="0"/>
        <w:ind w:firstLine="720"/>
        <w:jc w:val="both"/>
        <w:rPr>
          <w:b/>
          <w:sz w:val="32"/>
          <w:szCs w:val="32"/>
        </w:rPr>
      </w:pPr>
      <w:r w:rsidRPr="009A658E">
        <w:rPr>
          <w:rFonts w:eastAsia="+mn-ea"/>
          <w:b/>
          <w:color w:val="000000"/>
          <w:kern w:val="24"/>
          <w:sz w:val="32"/>
          <w:szCs w:val="32"/>
        </w:rPr>
        <w:t>Мастурбация представляет собой нормальное проявление гиперсе</w:t>
      </w:r>
      <w:r w:rsidR="009A658E" w:rsidRPr="009A658E">
        <w:rPr>
          <w:rFonts w:eastAsia="+mn-ea"/>
          <w:b/>
          <w:color w:val="000000"/>
          <w:kern w:val="24"/>
          <w:sz w:val="32"/>
          <w:szCs w:val="32"/>
        </w:rPr>
        <w:t>ксуальности периода созревания</w:t>
      </w:r>
      <w:r w:rsidRPr="009A658E">
        <w:rPr>
          <w:rFonts w:eastAsia="+mn-ea"/>
          <w:b/>
          <w:color w:val="000000"/>
          <w:kern w:val="24"/>
          <w:sz w:val="32"/>
          <w:szCs w:val="32"/>
        </w:rPr>
        <w:t xml:space="preserve">, помогающее снять </w:t>
      </w:r>
      <w:r w:rsidRPr="009A658E">
        <w:rPr>
          <w:rFonts w:eastAsia="+mn-ea"/>
          <w:b/>
          <w:color w:val="000000"/>
          <w:kern w:val="24"/>
          <w:sz w:val="32"/>
          <w:szCs w:val="32"/>
        </w:rPr>
        <w:lastRenderedPageBreak/>
        <w:t>ощущение напряжения и физиологического дискомфорта, возникающее в этом возрасте.</w:t>
      </w:r>
    </w:p>
    <w:p w:rsidR="00974E55" w:rsidRPr="009A658E" w:rsidRDefault="00974E55" w:rsidP="009A658E">
      <w:pPr>
        <w:pStyle w:val="a4"/>
        <w:spacing w:before="72" w:beforeAutospacing="0" w:after="0" w:afterAutospacing="0"/>
        <w:ind w:firstLine="720"/>
        <w:jc w:val="both"/>
        <w:rPr>
          <w:b/>
          <w:sz w:val="32"/>
          <w:szCs w:val="32"/>
        </w:rPr>
      </w:pPr>
      <w:r w:rsidRPr="009A658E">
        <w:rPr>
          <w:rFonts w:eastAsia="+mn-ea"/>
          <w:color w:val="000000"/>
          <w:kern w:val="24"/>
          <w:sz w:val="32"/>
          <w:szCs w:val="32"/>
        </w:rPr>
        <w:t xml:space="preserve"> </w:t>
      </w:r>
      <w:r w:rsidRPr="009A658E">
        <w:rPr>
          <w:rFonts w:eastAsia="+mn-ea"/>
          <w:b/>
          <w:color w:val="000000"/>
          <w:kern w:val="24"/>
          <w:sz w:val="32"/>
          <w:szCs w:val="32"/>
        </w:rPr>
        <w:t xml:space="preserve">Практически все </w:t>
      </w:r>
      <w:r w:rsidRPr="009A658E">
        <w:rPr>
          <w:rFonts w:eastAsia="+mn-ea"/>
          <w:color w:val="000000"/>
          <w:kern w:val="24"/>
          <w:sz w:val="32"/>
          <w:szCs w:val="32"/>
        </w:rPr>
        <w:t xml:space="preserve">здоровые подростки, особенно мальчики, проходят через нее и в дальнейшем, </w:t>
      </w:r>
      <w:r w:rsidRPr="009A658E">
        <w:rPr>
          <w:rFonts w:eastAsia="+mn-ea"/>
          <w:b/>
          <w:color w:val="000000"/>
          <w:kern w:val="24"/>
          <w:sz w:val="32"/>
          <w:szCs w:val="32"/>
        </w:rPr>
        <w:t>начав половую жизнь, прекращают мастурбацию.</w:t>
      </w:r>
    </w:p>
    <w:p w:rsidR="009A658E" w:rsidRPr="009A658E" w:rsidRDefault="009A658E" w:rsidP="009A658E">
      <w:pPr>
        <w:pStyle w:val="a4"/>
        <w:spacing w:before="72" w:beforeAutospacing="0" w:after="0" w:afterAutospacing="0"/>
        <w:ind w:firstLine="720"/>
        <w:jc w:val="both"/>
        <w:rPr>
          <w:rFonts w:eastAsia="+mn-ea"/>
          <w:color w:val="000000"/>
          <w:kern w:val="24"/>
          <w:sz w:val="32"/>
          <w:szCs w:val="32"/>
        </w:rPr>
      </w:pPr>
      <w:r w:rsidRPr="009A658E">
        <w:rPr>
          <w:rFonts w:eastAsia="+mn-ea"/>
          <w:b/>
          <w:color w:val="000000"/>
          <w:kern w:val="24"/>
          <w:sz w:val="32"/>
          <w:szCs w:val="32"/>
        </w:rPr>
        <w:t>Б</w:t>
      </w:r>
      <w:r w:rsidR="00974E55" w:rsidRPr="009A658E">
        <w:rPr>
          <w:rFonts w:eastAsia="+mn-ea"/>
          <w:b/>
          <w:color w:val="000000"/>
          <w:kern w:val="24"/>
          <w:sz w:val="32"/>
          <w:szCs w:val="32"/>
        </w:rPr>
        <w:t>езвредность</w:t>
      </w:r>
      <w:r w:rsidR="00974E55" w:rsidRPr="009A658E">
        <w:rPr>
          <w:rFonts w:eastAsia="+mn-ea"/>
          <w:color w:val="000000"/>
          <w:kern w:val="24"/>
          <w:sz w:val="32"/>
          <w:szCs w:val="32"/>
        </w:rPr>
        <w:t xml:space="preserve"> мастурбации не означает, что её нужно одобрять или рекомендовать. </w:t>
      </w:r>
    </w:p>
    <w:p w:rsidR="00974E55" w:rsidRPr="009A658E" w:rsidRDefault="00974E55" w:rsidP="009A658E">
      <w:pPr>
        <w:pStyle w:val="a4"/>
        <w:spacing w:before="72" w:beforeAutospacing="0" w:after="0" w:afterAutospacing="0"/>
        <w:ind w:firstLine="720"/>
        <w:jc w:val="both"/>
        <w:rPr>
          <w:sz w:val="32"/>
          <w:szCs w:val="32"/>
        </w:rPr>
      </w:pPr>
      <w:r w:rsidRPr="009A658E">
        <w:rPr>
          <w:rFonts w:eastAsia="+mn-ea"/>
          <w:b/>
          <w:color w:val="000000"/>
          <w:kern w:val="24"/>
          <w:sz w:val="32"/>
          <w:szCs w:val="32"/>
        </w:rPr>
        <w:t>Но единственные дурные последствия</w:t>
      </w:r>
      <w:r w:rsidRPr="009A658E">
        <w:rPr>
          <w:rFonts w:eastAsia="+mn-ea"/>
          <w:color w:val="000000"/>
          <w:kern w:val="24"/>
          <w:sz w:val="32"/>
          <w:szCs w:val="32"/>
        </w:rPr>
        <w:t xml:space="preserve"> — это душевный дискомфорт подростка, которого застигли на месте преступления, высмеяли, осудили, предав его порок гласности или хотя бы мягко разъяснив, какие тяжелые последствия его ожидают, если он не прекратит этим заниматься. </w:t>
      </w:r>
    </w:p>
    <w:p w:rsidR="00974E55" w:rsidRPr="009A658E" w:rsidRDefault="00974E55" w:rsidP="009A658E">
      <w:pPr>
        <w:pStyle w:val="a4"/>
        <w:spacing w:before="72" w:beforeAutospacing="0" w:after="0" w:afterAutospacing="0"/>
        <w:ind w:firstLine="720"/>
        <w:jc w:val="both"/>
        <w:rPr>
          <w:b/>
          <w:sz w:val="32"/>
          <w:szCs w:val="32"/>
        </w:rPr>
      </w:pPr>
      <w:r w:rsidRPr="009A658E">
        <w:rPr>
          <w:rFonts w:eastAsia="+mn-ea"/>
          <w:b/>
          <w:color w:val="000000"/>
          <w:kern w:val="24"/>
          <w:sz w:val="32"/>
          <w:szCs w:val="32"/>
        </w:rPr>
        <w:t>Не в силах справиться со своей вредной привычкой, осуждая себя, подросток может потерять уважение к себе, считать себя неполноценным, а мастурбация при этом может участиться и стать навязчивой.</w:t>
      </w:r>
    </w:p>
    <w:p w:rsidR="00974E55" w:rsidRPr="009A658E" w:rsidRDefault="00974E55" w:rsidP="009A658E">
      <w:pPr>
        <w:pStyle w:val="a4"/>
        <w:spacing w:before="72" w:beforeAutospacing="0" w:after="0" w:afterAutospacing="0"/>
        <w:ind w:firstLine="720"/>
        <w:jc w:val="both"/>
        <w:rPr>
          <w:sz w:val="32"/>
          <w:szCs w:val="32"/>
        </w:rPr>
      </w:pPr>
      <w:r w:rsidRPr="009A658E">
        <w:rPr>
          <w:rFonts w:eastAsia="+mn-ea"/>
          <w:color w:val="000000"/>
          <w:kern w:val="24"/>
          <w:sz w:val="32"/>
          <w:szCs w:val="32"/>
        </w:rPr>
        <w:t xml:space="preserve"> </w:t>
      </w:r>
      <w:r w:rsidRPr="009A658E">
        <w:rPr>
          <w:rFonts w:eastAsia="+mn-ea"/>
          <w:b/>
          <w:color w:val="000000"/>
          <w:kern w:val="24"/>
          <w:sz w:val="32"/>
          <w:szCs w:val="32"/>
        </w:rPr>
        <w:t>В дальнейшем при попытках начать половую жизнь молодой человек может оказаться несостоятельным</w:t>
      </w:r>
      <w:r w:rsidRPr="009A658E">
        <w:rPr>
          <w:rFonts w:eastAsia="+mn-ea"/>
          <w:color w:val="000000"/>
          <w:kern w:val="24"/>
          <w:sz w:val="32"/>
          <w:szCs w:val="32"/>
        </w:rPr>
        <w:t xml:space="preserve"> именно из страха перед неизбежной расплатой</w:t>
      </w:r>
      <w:r w:rsidR="009A658E" w:rsidRPr="009A658E">
        <w:rPr>
          <w:rFonts w:eastAsia="+mn-ea"/>
          <w:color w:val="000000"/>
          <w:kern w:val="24"/>
          <w:sz w:val="32"/>
          <w:szCs w:val="32"/>
        </w:rPr>
        <w:t>.</w:t>
      </w:r>
    </w:p>
    <w:p w:rsidR="00974E55" w:rsidRPr="009A658E" w:rsidRDefault="009A658E" w:rsidP="00BA21FA">
      <w:pPr>
        <w:spacing w:after="0" w:line="240" w:lineRule="auto"/>
        <w:ind w:firstLine="720"/>
        <w:jc w:val="center"/>
        <w:rPr>
          <w:rFonts w:ascii="Times New Roman" w:hAnsi="Times New Roman" w:cs="Times New Roman"/>
          <w:b/>
          <w:sz w:val="32"/>
          <w:szCs w:val="32"/>
          <w:lang w:val="ru-RU"/>
        </w:rPr>
      </w:pPr>
      <w:r w:rsidRPr="009A658E">
        <w:rPr>
          <w:rFonts w:ascii="Times New Roman" w:hAnsi="Times New Roman" w:cs="Times New Roman"/>
          <w:b/>
          <w:sz w:val="32"/>
          <w:szCs w:val="32"/>
          <w:lang w:val="ru-RU"/>
        </w:rPr>
        <w:t>ВАЖНО!!!</w:t>
      </w:r>
    </w:p>
    <w:p w:rsidR="00974E55" w:rsidRPr="009A658E" w:rsidRDefault="00974E55" w:rsidP="009A658E">
      <w:pPr>
        <w:pStyle w:val="a3"/>
        <w:numPr>
          <w:ilvl w:val="0"/>
          <w:numId w:val="10"/>
        </w:numPr>
        <w:jc w:val="both"/>
        <w:rPr>
          <w:b/>
          <w:sz w:val="32"/>
          <w:szCs w:val="32"/>
        </w:rPr>
      </w:pPr>
      <w:r w:rsidRPr="009A658E">
        <w:rPr>
          <w:rFonts w:eastAsia="+mn-ea"/>
          <w:color w:val="000000"/>
          <w:kern w:val="24"/>
          <w:sz w:val="32"/>
          <w:szCs w:val="32"/>
        </w:rPr>
        <w:t xml:space="preserve">Родителям </w:t>
      </w:r>
      <w:r w:rsidRPr="009A658E">
        <w:rPr>
          <w:rFonts w:eastAsia="+mn-ea"/>
          <w:b/>
          <w:color w:val="000000"/>
          <w:kern w:val="24"/>
          <w:sz w:val="32"/>
          <w:szCs w:val="32"/>
        </w:rPr>
        <w:t>не следует показывать, что они заметили мастурбацию</w:t>
      </w:r>
      <w:r w:rsidR="009A658E" w:rsidRPr="009A658E">
        <w:rPr>
          <w:rFonts w:eastAsia="+mn-ea"/>
          <w:b/>
          <w:color w:val="000000"/>
          <w:kern w:val="24"/>
          <w:sz w:val="32"/>
          <w:szCs w:val="32"/>
        </w:rPr>
        <w:t>.</w:t>
      </w:r>
    </w:p>
    <w:p w:rsidR="00974E55" w:rsidRPr="009A658E" w:rsidRDefault="00974E55" w:rsidP="009A658E">
      <w:pPr>
        <w:pStyle w:val="a3"/>
        <w:numPr>
          <w:ilvl w:val="0"/>
          <w:numId w:val="10"/>
        </w:numPr>
        <w:jc w:val="both"/>
        <w:rPr>
          <w:sz w:val="32"/>
          <w:szCs w:val="32"/>
        </w:rPr>
      </w:pPr>
      <w:r w:rsidRPr="009A658E">
        <w:rPr>
          <w:rFonts w:eastAsia="+mn-ea"/>
          <w:color w:val="000000"/>
          <w:kern w:val="24"/>
          <w:sz w:val="32"/>
          <w:szCs w:val="32"/>
        </w:rPr>
        <w:lastRenderedPageBreak/>
        <w:t xml:space="preserve"> Нужно помнить, что действительно </w:t>
      </w:r>
      <w:r w:rsidRPr="009A658E">
        <w:rPr>
          <w:rFonts w:eastAsia="+mn-ea"/>
          <w:b/>
          <w:color w:val="000000"/>
          <w:kern w:val="24"/>
          <w:sz w:val="32"/>
          <w:szCs w:val="32"/>
        </w:rPr>
        <w:t>отягощающей является только чрезмерно частая мастурбация</w:t>
      </w:r>
      <w:r w:rsidRPr="009A658E">
        <w:rPr>
          <w:rFonts w:eastAsia="+mn-ea"/>
          <w:color w:val="000000"/>
          <w:kern w:val="24"/>
          <w:sz w:val="32"/>
          <w:szCs w:val="32"/>
        </w:rPr>
        <w:t>, фиксация сознания на ней.</w:t>
      </w:r>
    </w:p>
    <w:p w:rsidR="00974E55" w:rsidRPr="009A658E" w:rsidRDefault="009A658E" w:rsidP="009A658E">
      <w:pPr>
        <w:pStyle w:val="a3"/>
        <w:numPr>
          <w:ilvl w:val="0"/>
          <w:numId w:val="10"/>
        </w:numPr>
        <w:jc w:val="both"/>
        <w:rPr>
          <w:sz w:val="32"/>
          <w:szCs w:val="32"/>
        </w:rPr>
      </w:pPr>
      <w:r w:rsidRPr="009A658E">
        <w:rPr>
          <w:rFonts w:eastAsia="+mn-ea"/>
          <w:color w:val="000000"/>
          <w:kern w:val="24"/>
          <w:sz w:val="32"/>
          <w:szCs w:val="32"/>
        </w:rPr>
        <w:t xml:space="preserve"> Н</w:t>
      </w:r>
      <w:r w:rsidR="00974E55" w:rsidRPr="009A658E">
        <w:rPr>
          <w:rFonts w:eastAsia="+mn-ea"/>
          <w:color w:val="000000"/>
          <w:kern w:val="24"/>
          <w:sz w:val="32"/>
          <w:szCs w:val="32"/>
        </w:rPr>
        <w:t xml:space="preserve">еобходимо принять меры для того, чтобы на ней не сосредоточился главный интерес. </w:t>
      </w:r>
    </w:p>
    <w:p w:rsidR="00974E55" w:rsidRPr="009A658E" w:rsidRDefault="00974E55" w:rsidP="009A658E">
      <w:pPr>
        <w:pStyle w:val="a3"/>
        <w:numPr>
          <w:ilvl w:val="0"/>
          <w:numId w:val="10"/>
        </w:numPr>
        <w:jc w:val="both"/>
        <w:rPr>
          <w:sz w:val="32"/>
          <w:szCs w:val="32"/>
        </w:rPr>
      </w:pPr>
      <w:r w:rsidRPr="009A658E">
        <w:rPr>
          <w:rFonts w:eastAsia="+mn-ea"/>
          <w:color w:val="000000"/>
          <w:kern w:val="24"/>
          <w:sz w:val="32"/>
          <w:szCs w:val="32"/>
        </w:rPr>
        <w:t>Следует активизировать жизнь подростка, вместе с ним поискать интересное дело, и не обязательно спорт.</w:t>
      </w:r>
    </w:p>
    <w:p w:rsidR="00974E55" w:rsidRPr="009A658E" w:rsidRDefault="00974E55" w:rsidP="009A658E">
      <w:pPr>
        <w:pStyle w:val="a3"/>
        <w:numPr>
          <w:ilvl w:val="0"/>
          <w:numId w:val="10"/>
        </w:numPr>
        <w:jc w:val="both"/>
        <w:rPr>
          <w:sz w:val="32"/>
          <w:szCs w:val="32"/>
        </w:rPr>
      </w:pPr>
      <w:r w:rsidRPr="009A658E">
        <w:rPr>
          <w:rFonts w:eastAsia="+mn-ea"/>
          <w:color w:val="000000"/>
          <w:kern w:val="24"/>
          <w:sz w:val="32"/>
          <w:szCs w:val="32"/>
        </w:rPr>
        <w:t xml:space="preserve"> Существует мнение, что интенсивные тренировки, вызывая физическую усталость, отвлекают от онанизма. Но более сильным стимулом оказывается дело, поглощающее не столько физическую, сколько душевную энергию, расширение круга интересов, среди которых сексуальность не вытесняла бы и не подавляла другие</w:t>
      </w:r>
    </w:p>
    <w:p w:rsidR="00974E55" w:rsidRPr="009A658E" w:rsidRDefault="00974E55" w:rsidP="009A658E">
      <w:pPr>
        <w:pStyle w:val="a3"/>
        <w:numPr>
          <w:ilvl w:val="0"/>
          <w:numId w:val="11"/>
        </w:numPr>
        <w:jc w:val="both"/>
        <w:textAlignment w:val="baseline"/>
        <w:rPr>
          <w:b/>
          <w:sz w:val="32"/>
          <w:szCs w:val="32"/>
        </w:rPr>
      </w:pPr>
      <w:r w:rsidRPr="009A658E">
        <w:rPr>
          <w:rFonts w:eastAsiaTheme="minorEastAsia"/>
          <w:b/>
          <w:color w:val="000000" w:themeColor="text1"/>
          <w:kern w:val="24"/>
          <w:sz w:val="32"/>
          <w:szCs w:val="32"/>
        </w:rPr>
        <w:t xml:space="preserve">Если оказался возможным и необходимым разговор с подростком, то ему следует объяснить, что мастурбация — возрастное явление, которое потом пройдет, и что бороться нужно за то, чтобы она не была чрезмерной, чрезмерное плохо. </w:t>
      </w:r>
    </w:p>
    <w:p w:rsidR="00BA21FA" w:rsidRPr="00E02C79" w:rsidRDefault="00974E55" w:rsidP="00BA21FA">
      <w:pPr>
        <w:pStyle w:val="a3"/>
        <w:numPr>
          <w:ilvl w:val="0"/>
          <w:numId w:val="11"/>
        </w:numPr>
        <w:jc w:val="both"/>
        <w:textAlignment w:val="baseline"/>
        <w:rPr>
          <w:sz w:val="32"/>
          <w:szCs w:val="32"/>
        </w:rPr>
      </w:pPr>
      <w:r w:rsidRPr="009A658E">
        <w:rPr>
          <w:rFonts w:eastAsiaTheme="minorEastAsia"/>
          <w:color w:val="000000" w:themeColor="text1"/>
          <w:kern w:val="24"/>
          <w:sz w:val="32"/>
          <w:szCs w:val="32"/>
        </w:rPr>
        <w:t xml:space="preserve">Обращение к врачу оправдано только в случаях навязчивой мастурбации и </w:t>
      </w:r>
      <w:r w:rsidR="009A658E" w:rsidRPr="009A658E">
        <w:rPr>
          <w:rFonts w:eastAsiaTheme="minorEastAsia"/>
          <w:color w:val="000000" w:themeColor="text1"/>
          <w:kern w:val="24"/>
          <w:sz w:val="32"/>
          <w:szCs w:val="32"/>
        </w:rPr>
        <w:t>возникающих в связи с этим депрессий,</w:t>
      </w:r>
      <w:r w:rsidRPr="009A658E">
        <w:rPr>
          <w:rFonts w:eastAsiaTheme="minorEastAsia"/>
          <w:color w:val="000000" w:themeColor="text1"/>
          <w:kern w:val="24"/>
          <w:sz w:val="32"/>
          <w:szCs w:val="32"/>
        </w:rPr>
        <w:t xml:space="preserve"> и конфликтов. </w:t>
      </w:r>
      <w:bookmarkStart w:id="0" w:name="_GoBack"/>
      <w:bookmarkEnd w:id="0"/>
    </w:p>
    <w:sectPr w:rsidR="00BA21FA" w:rsidRPr="00E02C79" w:rsidSect="00E02C79">
      <w:headerReference w:type="default" r:id="rId7"/>
      <w:pgSz w:w="8391" w:h="11906" w:code="11"/>
      <w:pgMar w:top="1135" w:right="720"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83B" w:rsidRDefault="0052083B" w:rsidP="00E02C79">
      <w:pPr>
        <w:spacing w:after="0" w:line="240" w:lineRule="auto"/>
      </w:pPr>
      <w:r>
        <w:separator/>
      </w:r>
    </w:p>
  </w:endnote>
  <w:endnote w:type="continuationSeparator" w:id="0">
    <w:p w:rsidR="0052083B" w:rsidRDefault="0052083B" w:rsidP="00E0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83B" w:rsidRDefault="0052083B" w:rsidP="00E02C79">
      <w:pPr>
        <w:spacing w:after="0" w:line="240" w:lineRule="auto"/>
      </w:pPr>
      <w:r>
        <w:separator/>
      </w:r>
    </w:p>
  </w:footnote>
  <w:footnote w:type="continuationSeparator" w:id="0">
    <w:p w:rsidR="0052083B" w:rsidRDefault="0052083B" w:rsidP="00E02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720873"/>
      <w:docPartObj>
        <w:docPartGallery w:val="Page Numbers (Top of Page)"/>
        <w:docPartUnique/>
      </w:docPartObj>
    </w:sdtPr>
    <w:sdtContent>
      <w:p w:rsidR="00E02C79" w:rsidRDefault="00E02C79">
        <w:pPr>
          <w:pStyle w:val="a6"/>
        </w:pPr>
        <w:r>
          <w:fldChar w:fldCharType="begin"/>
        </w:r>
        <w:r>
          <w:instrText>PAGE   \* MERGEFORMAT</w:instrText>
        </w:r>
        <w:r>
          <w:fldChar w:fldCharType="separate"/>
        </w:r>
        <w:r w:rsidRPr="00E02C79">
          <w:rPr>
            <w:noProof/>
            <w:lang w:val="ru-RU"/>
          </w:rPr>
          <w:t>7</w:t>
        </w:r>
        <w:r>
          <w:fldChar w:fldCharType="end"/>
        </w:r>
      </w:p>
    </w:sdtContent>
  </w:sdt>
  <w:p w:rsidR="00E02C79" w:rsidRDefault="00E02C7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1BE"/>
    <w:multiLevelType w:val="hybridMultilevel"/>
    <w:tmpl w:val="B0A8D326"/>
    <w:lvl w:ilvl="0" w:tplc="D58E3DC2">
      <w:start w:val="1"/>
      <w:numFmt w:val="bullet"/>
      <w:lvlText w:val="•"/>
      <w:lvlJc w:val="left"/>
      <w:pPr>
        <w:tabs>
          <w:tab w:val="num" w:pos="720"/>
        </w:tabs>
        <w:ind w:left="720" w:hanging="360"/>
      </w:pPr>
      <w:rPr>
        <w:rFonts w:ascii="Arial" w:hAnsi="Arial" w:hint="default"/>
      </w:rPr>
    </w:lvl>
    <w:lvl w:ilvl="1" w:tplc="AED6B556" w:tentative="1">
      <w:start w:val="1"/>
      <w:numFmt w:val="bullet"/>
      <w:lvlText w:val="•"/>
      <w:lvlJc w:val="left"/>
      <w:pPr>
        <w:tabs>
          <w:tab w:val="num" w:pos="1440"/>
        </w:tabs>
        <w:ind w:left="1440" w:hanging="360"/>
      </w:pPr>
      <w:rPr>
        <w:rFonts w:ascii="Arial" w:hAnsi="Arial" w:hint="default"/>
      </w:rPr>
    </w:lvl>
    <w:lvl w:ilvl="2" w:tplc="1A6ADB4A" w:tentative="1">
      <w:start w:val="1"/>
      <w:numFmt w:val="bullet"/>
      <w:lvlText w:val="•"/>
      <w:lvlJc w:val="left"/>
      <w:pPr>
        <w:tabs>
          <w:tab w:val="num" w:pos="2160"/>
        </w:tabs>
        <w:ind w:left="2160" w:hanging="360"/>
      </w:pPr>
      <w:rPr>
        <w:rFonts w:ascii="Arial" w:hAnsi="Arial" w:hint="default"/>
      </w:rPr>
    </w:lvl>
    <w:lvl w:ilvl="3" w:tplc="5B5AFCC8" w:tentative="1">
      <w:start w:val="1"/>
      <w:numFmt w:val="bullet"/>
      <w:lvlText w:val="•"/>
      <w:lvlJc w:val="left"/>
      <w:pPr>
        <w:tabs>
          <w:tab w:val="num" w:pos="2880"/>
        </w:tabs>
        <w:ind w:left="2880" w:hanging="360"/>
      </w:pPr>
      <w:rPr>
        <w:rFonts w:ascii="Arial" w:hAnsi="Arial" w:hint="default"/>
      </w:rPr>
    </w:lvl>
    <w:lvl w:ilvl="4" w:tplc="4B545FB2" w:tentative="1">
      <w:start w:val="1"/>
      <w:numFmt w:val="bullet"/>
      <w:lvlText w:val="•"/>
      <w:lvlJc w:val="left"/>
      <w:pPr>
        <w:tabs>
          <w:tab w:val="num" w:pos="3600"/>
        </w:tabs>
        <w:ind w:left="3600" w:hanging="360"/>
      </w:pPr>
      <w:rPr>
        <w:rFonts w:ascii="Arial" w:hAnsi="Arial" w:hint="default"/>
      </w:rPr>
    </w:lvl>
    <w:lvl w:ilvl="5" w:tplc="A36AC79E" w:tentative="1">
      <w:start w:val="1"/>
      <w:numFmt w:val="bullet"/>
      <w:lvlText w:val="•"/>
      <w:lvlJc w:val="left"/>
      <w:pPr>
        <w:tabs>
          <w:tab w:val="num" w:pos="4320"/>
        </w:tabs>
        <w:ind w:left="4320" w:hanging="360"/>
      </w:pPr>
      <w:rPr>
        <w:rFonts w:ascii="Arial" w:hAnsi="Arial" w:hint="default"/>
      </w:rPr>
    </w:lvl>
    <w:lvl w:ilvl="6" w:tplc="8B42D38A" w:tentative="1">
      <w:start w:val="1"/>
      <w:numFmt w:val="bullet"/>
      <w:lvlText w:val="•"/>
      <w:lvlJc w:val="left"/>
      <w:pPr>
        <w:tabs>
          <w:tab w:val="num" w:pos="5040"/>
        </w:tabs>
        <w:ind w:left="5040" w:hanging="360"/>
      </w:pPr>
      <w:rPr>
        <w:rFonts w:ascii="Arial" w:hAnsi="Arial" w:hint="default"/>
      </w:rPr>
    </w:lvl>
    <w:lvl w:ilvl="7" w:tplc="F8F4537A" w:tentative="1">
      <w:start w:val="1"/>
      <w:numFmt w:val="bullet"/>
      <w:lvlText w:val="•"/>
      <w:lvlJc w:val="left"/>
      <w:pPr>
        <w:tabs>
          <w:tab w:val="num" w:pos="5760"/>
        </w:tabs>
        <w:ind w:left="5760" w:hanging="360"/>
      </w:pPr>
      <w:rPr>
        <w:rFonts w:ascii="Arial" w:hAnsi="Arial" w:hint="default"/>
      </w:rPr>
    </w:lvl>
    <w:lvl w:ilvl="8" w:tplc="DDB28D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395F28"/>
    <w:multiLevelType w:val="hybridMultilevel"/>
    <w:tmpl w:val="7AF47A06"/>
    <w:lvl w:ilvl="0" w:tplc="AA54CB7A">
      <w:start w:val="1"/>
      <w:numFmt w:val="bullet"/>
      <w:lvlText w:val="•"/>
      <w:lvlJc w:val="left"/>
      <w:pPr>
        <w:tabs>
          <w:tab w:val="num" w:pos="720"/>
        </w:tabs>
        <w:ind w:left="720" w:hanging="360"/>
      </w:pPr>
      <w:rPr>
        <w:rFonts w:ascii="Arial" w:hAnsi="Arial" w:hint="default"/>
      </w:rPr>
    </w:lvl>
    <w:lvl w:ilvl="1" w:tplc="89A86328" w:tentative="1">
      <w:start w:val="1"/>
      <w:numFmt w:val="bullet"/>
      <w:lvlText w:val="•"/>
      <w:lvlJc w:val="left"/>
      <w:pPr>
        <w:tabs>
          <w:tab w:val="num" w:pos="1440"/>
        </w:tabs>
        <w:ind w:left="1440" w:hanging="360"/>
      </w:pPr>
      <w:rPr>
        <w:rFonts w:ascii="Arial" w:hAnsi="Arial" w:hint="default"/>
      </w:rPr>
    </w:lvl>
    <w:lvl w:ilvl="2" w:tplc="53BCD196" w:tentative="1">
      <w:start w:val="1"/>
      <w:numFmt w:val="bullet"/>
      <w:lvlText w:val="•"/>
      <w:lvlJc w:val="left"/>
      <w:pPr>
        <w:tabs>
          <w:tab w:val="num" w:pos="2160"/>
        </w:tabs>
        <w:ind w:left="2160" w:hanging="360"/>
      </w:pPr>
      <w:rPr>
        <w:rFonts w:ascii="Arial" w:hAnsi="Arial" w:hint="default"/>
      </w:rPr>
    </w:lvl>
    <w:lvl w:ilvl="3" w:tplc="2064ED2E" w:tentative="1">
      <w:start w:val="1"/>
      <w:numFmt w:val="bullet"/>
      <w:lvlText w:val="•"/>
      <w:lvlJc w:val="left"/>
      <w:pPr>
        <w:tabs>
          <w:tab w:val="num" w:pos="2880"/>
        </w:tabs>
        <w:ind w:left="2880" w:hanging="360"/>
      </w:pPr>
      <w:rPr>
        <w:rFonts w:ascii="Arial" w:hAnsi="Arial" w:hint="default"/>
      </w:rPr>
    </w:lvl>
    <w:lvl w:ilvl="4" w:tplc="9F04E0AA" w:tentative="1">
      <w:start w:val="1"/>
      <w:numFmt w:val="bullet"/>
      <w:lvlText w:val="•"/>
      <w:lvlJc w:val="left"/>
      <w:pPr>
        <w:tabs>
          <w:tab w:val="num" w:pos="3600"/>
        </w:tabs>
        <w:ind w:left="3600" w:hanging="360"/>
      </w:pPr>
      <w:rPr>
        <w:rFonts w:ascii="Arial" w:hAnsi="Arial" w:hint="default"/>
      </w:rPr>
    </w:lvl>
    <w:lvl w:ilvl="5" w:tplc="82CC3DC0" w:tentative="1">
      <w:start w:val="1"/>
      <w:numFmt w:val="bullet"/>
      <w:lvlText w:val="•"/>
      <w:lvlJc w:val="left"/>
      <w:pPr>
        <w:tabs>
          <w:tab w:val="num" w:pos="4320"/>
        </w:tabs>
        <w:ind w:left="4320" w:hanging="360"/>
      </w:pPr>
      <w:rPr>
        <w:rFonts w:ascii="Arial" w:hAnsi="Arial" w:hint="default"/>
      </w:rPr>
    </w:lvl>
    <w:lvl w:ilvl="6" w:tplc="3C48E162" w:tentative="1">
      <w:start w:val="1"/>
      <w:numFmt w:val="bullet"/>
      <w:lvlText w:val="•"/>
      <w:lvlJc w:val="left"/>
      <w:pPr>
        <w:tabs>
          <w:tab w:val="num" w:pos="5040"/>
        </w:tabs>
        <w:ind w:left="5040" w:hanging="360"/>
      </w:pPr>
      <w:rPr>
        <w:rFonts w:ascii="Arial" w:hAnsi="Arial" w:hint="default"/>
      </w:rPr>
    </w:lvl>
    <w:lvl w:ilvl="7" w:tplc="15FA81F6" w:tentative="1">
      <w:start w:val="1"/>
      <w:numFmt w:val="bullet"/>
      <w:lvlText w:val="•"/>
      <w:lvlJc w:val="left"/>
      <w:pPr>
        <w:tabs>
          <w:tab w:val="num" w:pos="5760"/>
        </w:tabs>
        <w:ind w:left="5760" w:hanging="360"/>
      </w:pPr>
      <w:rPr>
        <w:rFonts w:ascii="Arial" w:hAnsi="Arial" w:hint="default"/>
      </w:rPr>
    </w:lvl>
    <w:lvl w:ilvl="8" w:tplc="2A7C56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031DC4"/>
    <w:multiLevelType w:val="hybridMultilevel"/>
    <w:tmpl w:val="32B6FC48"/>
    <w:lvl w:ilvl="0" w:tplc="088EB292">
      <w:start w:val="1"/>
      <w:numFmt w:val="bullet"/>
      <w:lvlText w:val="•"/>
      <w:lvlJc w:val="left"/>
      <w:pPr>
        <w:tabs>
          <w:tab w:val="num" w:pos="720"/>
        </w:tabs>
        <w:ind w:left="720" w:hanging="360"/>
      </w:pPr>
      <w:rPr>
        <w:rFonts w:ascii="Arial" w:hAnsi="Arial" w:hint="default"/>
      </w:rPr>
    </w:lvl>
    <w:lvl w:ilvl="1" w:tplc="417804DE" w:tentative="1">
      <w:start w:val="1"/>
      <w:numFmt w:val="bullet"/>
      <w:lvlText w:val="•"/>
      <w:lvlJc w:val="left"/>
      <w:pPr>
        <w:tabs>
          <w:tab w:val="num" w:pos="1440"/>
        </w:tabs>
        <w:ind w:left="1440" w:hanging="360"/>
      </w:pPr>
      <w:rPr>
        <w:rFonts w:ascii="Arial" w:hAnsi="Arial" w:hint="default"/>
      </w:rPr>
    </w:lvl>
    <w:lvl w:ilvl="2" w:tplc="0750D202" w:tentative="1">
      <w:start w:val="1"/>
      <w:numFmt w:val="bullet"/>
      <w:lvlText w:val="•"/>
      <w:lvlJc w:val="left"/>
      <w:pPr>
        <w:tabs>
          <w:tab w:val="num" w:pos="2160"/>
        </w:tabs>
        <w:ind w:left="2160" w:hanging="360"/>
      </w:pPr>
      <w:rPr>
        <w:rFonts w:ascii="Arial" w:hAnsi="Arial" w:hint="default"/>
      </w:rPr>
    </w:lvl>
    <w:lvl w:ilvl="3" w:tplc="40D48CD2" w:tentative="1">
      <w:start w:val="1"/>
      <w:numFmt w:val="bullet"/>
      <w:lvlText w:val="•"/>
      <w:lvlJc w:val="left"/>
      <w:pPr>
        <w:tabs>
          <w:tab w:val="num" w:pos="2880"/>
        </w:tabs>
        <w:ind w:left="2880" w:hanging="360"/>
      </w:pPr>
      <w:rPr>
        <w:rFonts w:ascii="Arial" w:hAnsi="Arial" w:hint="default"/>
      </w:rPr>
    </w:lvl>
    <w:lvl w:ilvl="4" w:tplc="DDC45D22" w:tentative="1">
      <w:start w:val="1"/>
      <w:numFmt w:val="bullet"/>
      <w:lvlText w:val="•"/>
      <w:lvlJc w:val="left"/>
      <w:pPr>
        <w:tabs>
          <w:tab w:val="num" w:pos="3600"/>
        </w:tabs>
        <w:ind w:left="3600" w:hanging="360"/>
      </w:pPr>
      <w:rPr>
        <w:rFonts w:ascii="Arial" w:hAnsi="Arial" w:hint="default"/>
      </w:rPr>
    </w:lvl>
    <w:lvl w:ilvl="5" w:tplc="39087826" w:tentative="1">
      <w:start w:val="1"/>
      <w:numFmt w:val="bullet"/>
      <w:lvlText w:val="•"/>
      <w:lvlJc w:val="left"/>
      <w:pPr>
        <w:tabs>
          <w:tab w:val="num" w:pos="4320"/>
        </w:tabs>
        <w:ind w:left="4320" w:hanging="360"/>
      </w:pPr>
      <w:rPr>
        <w:rFonts w:ascii="Arial" w:hAnsi="Arial" w:hint="default"/>
      </w:rPr>
    </w:lvl>
    <w:lvl w:ilvl="6" w:tplc="E0583BC8" w:tentative="1">
      <w:start w:val="1"/>
      <w:numFmt w:val="bullet"/>
      <w:lvlText w:val="•"/>
      <w:lvlJc w:val="left"/>
      <w:pPr>
        <w:tabs>
          <w:tab w:val="num" w:pos="5040"/>
        </w:tabs>
        <w:ind w:left="5040" w:hanging="360"/>
      </w:pPr>
      <w:rPr>
        <w:rFonts w:ascii="Arial" w:hAnsi="Arial" w:hint="default"/>
      </w:rPr>
    </w:lvl>
    <w:lvl w:ilvl="7" w:tplc="ECAAE9C4" w:tentative="1">
      <w:start w:val="1"/>
      <w:numFmt w:val="bullet"/>
      <w:lvlText w:val="•"/>
      <w:lvlJc w:val="left"/>
      <w:pPr>
        <w:tabs>
          <w:tab w:val="num" w:pos="5760"/>
        </w:tabs>
        <w:ind w:left="5760" w:hanging="360"/>
      </w:pPr>
      <w:rPr>
        <w:rFonts w:ascii="Arial" w:hAnsi="Arial" w:hint="default"/>
      </w:rPr>
    </w:lvl>
    <w:lvl w:ilvl="8" w:tplc="BED816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F33773"/>
    <w:multiLevelType w:val="hybridMultilevel"/>
    <w:tmpl w:val="09069EA6"/>
    <w:lvl w:ilvl="0" w:tplc="EB1C1828">
      <w:start w:val="1"/>
      <w:numFmt w:val="bullet"/>
      <w:lvlText w:val="•"/>
      <w:lvlJc w:val="left"/>
      <w:pPr>
        <w:tabs>
          <w:tab w:val="num" w:pos="720"/>
        </w:tabs>
        <w:ind w:left="720" w:hanging="360"/>
      </w:pPr>
      <w:rPr>
        <w:rFonts w:ascii="Arial" w:hAnsi="Arial" w:hint="default"/>
      </w:rPr>
    </w:lvl>
    <w:lvl w:ilvl="1" w:tplc="FB2EB798" w:tentative="1">
      <w:start w:val="1"/>
      <w:numFmt w:val="bullet"/>
      <w:lvlText w:val="•"/>
      <w:lvlJc w:val="left"/>
      <w:pPr>
        <w:tabs>
          <w:tab w:val="num" w:pos="1440"/>
        </w:tabs>
        <w:ind w:left="1440" w:hanging="360"/>
      </w:pPr>
      <w:rPr>
        <w:rFonts w:ascii="Arial" w:hAnsi="Arial" w:hint="default"/>
      </w:rPr>
    </w:lvl>
    <w:lvl w:ilvl="2" w:tplc="B8C04ED0" w:tentative="1">
      <w:start w:val="1"/>
      <w:numFmt w:val="bullet"/>
      <w:lvlText w:val="•"/>
      <w:lvlJc w:val="left"/>
      <w:pPr>
        <w:tabs>
          <w:tab w:val="num" w:pos="2160"/>
        </w:tabs>
        <w:ind w:left="2160" w:hanging="360"/>
      </w:pPr>
      <w:rPr>
        <w:rFonts w:ascii="Arial" w:hAnsi="Arial" w:hint="default"/>
      </w:rPr>
    </w:lvl>
    <w:lvl w:ilvl="3" w:tplc="E2E06D84" w:tentative="1">
      <w:start w:val="1"/>
      <w:numFmt w:val="bullet"/>
      <w:lvlText w:val="•"/>
      <w:lvlJc w:val="left"/>
      <w:pPr>
        <w:tabs>
          <w:tab w:val="num" w:pos="2880"/>
        </w:tabs>
        <w:ind w:left="2880" w:hanging="360"/>
      </w:pPr>
      <w:rPr>
        <w:rFonts w:ascii="Arial" w:hAnsi="Arial" w:hint="default"/>
      </w:rPr>
    </w:lvl>
    <w:lvl w:ilvl="4" w:tplc="CF3E141E" w:tentative="1">
      <w:start w:val="1"/>
      <w:numFmt w:val="bullet"/>
      <w:lvlText w:val="•"/>
      <w:lvlJc w:val="left"/>
      <w:pPr>
        <w:tabs>
          <w:tab w:val="num" w:pos="3600"/>
        </w:tabs>
        <w:ind w:left="3600" w:hanging="360"/>
      </w:pPr>
      <w:rPr>
        <w:rFonts w:ascii="Arial" w:hAnsi="Arial" w:hint="default"/>
      </w:rPr>
    </w:lvl>
    <w:lvl w:ilvl="5" w:tplc="25CA364A" w:tentative="1">
      <w:start w:val="1"/>
      <w:numFmt w:val="bullet"/>
      <w:lvlText w:val="•"/>
      <w:lvlJc w:val="left"/>
      <w:pPr>
        <w:tabs>
          <w:tab w:val="num" w:pos="4320"/>
        </w:tabs>
        <w:ind w:left="4320" w:hanging="360"/>
      </w:pPr>
      <w:rPr>
        <w:rFonts w:ascii="Arial" w:hAnsi="Arial" w:hint="default"/>
      </w:rPr>
    </w:lvl>
    <w:lvl w:ilvl="6" w:tplc="3D2C502A" w:tentative="1">
      <w:start w:val="1"/>
      <w:numFmt w:val="bullet"/>
      <w:lvlText w:val="•"/>
      <w:lvlJc w:val="left"/>
      <w:pPr>
        <w:tabs>
          <w:tab w:val="num" w:pos="5040"/>
        </w:tabs>
        <w:ind w:left="5040" w:hanging="360"/>
      </w:pPr>
      <w:rPr>
        <w:rFonts w:ascii="Arial" w:hAnsi="Arial" w:hint="default"/>
      </w:rPr>
    </w:lvl>
    <w:lvl w:ilvl="7" w:tplc="E8ACB5BE" w:tentative="1">
      <w:start w:val="1"/>
      <w:numFmt w:val="bullet"/>
      <w:lvlText w:val="•"/>
      <w:lvlJc w:val="left"/>
      <w:pPr>
        <w:tabs>
          <w:tab w:val="num" w:pos="5760"/>
        </w:tabs>
        <w:ind w:left="5760" w:hanging="360"/>
      </w:pPr>
      <w:rPr>
        <w:rFonts w:ascii="Arial" w:hAnsi="Arial" w:hint="default"/>
      </w:rPr>
    </w:lvl>
    <w:lvl w:ilvl="8" w:tplc="C4068C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CF0F64"/>
    <w:multiLevelType w:val="hybridMultilevel"/>
    <w:tmpl w:val="514088FE"/>
    <w:lvl w:ilvl="0" w:tplc="F82C42D2">
      <w:start w:val="1"/>
      <w:numFmt w:val="bullet"/>
      <w:lvlText w:val="•"/>
      <w:lvlJc w:val="left"/>
      <w:pPr>
        <w:tabs>
          <w:tab w:val="num" w:pos="720"/>
        </w:tabs>
        <w:ind w:left="720" w:hanging="360"/>
      </w:pPr>
      <w:rPr>
        <w:rFonts w:ascii="Arial" w:hAnsi="Arial" w:hint="default"/>
      </w:rPr>
    </w:lvl>
    <w:lvl w:ilvl="1" w:tplc="F704E322" w:tentative="1">
      <w:start w:val="1"/>
      <w:numFmt w:val="bullet"/>
      <w:lvlText w:val="•"/>
      <w:lvlJc w:val="left"/>
      <w:pPr>
        <w:tabs>
          <w:tab w:val="num" w:pos="1440"/>
        </w:tabs>
        <w:ind w:left="1440" w:hanging="360"/>
      </w:pPr>
      <w:rPr>
        <w:rFonts w:ascii="Arial" w:hAnsi="Arial" w:hint="default"/>
      </w:rPr>
    </w:lvl>
    <w:lvl w:ilvl="2" w:tplc="21C4D1BC" w:tentative="1">
      <w:start w:val="1"/>
      <w:numFmt w:val="bullet"/>
      <w:lvlText w:val="•"/>
      <w:lvlJc w:val="left"/>
      <w:pPr>
        <w:tabs>
          <w:tab w:val="num" w:pos="2160"/>
        </w:tabs>
        <w:ind w:left="2160" w:hanging="360"/>
      </w:pPr>
      <w:rPr>
        <w:rFonts w:ascii="Arial" w:hAnsi="Arial" w:hint="default"/>
      </w:rPr>
    </w:lvl>
    <w:lvl w:ilvl="3" w:tplc="B5168D74" w:tentative="1">
      <w:start w:val="1"/>
      <w:numFmt w:val="bullet"/>
      <w:lvlText w:val="•"/>
      <w:lvlJc w:val="left"/>
      <w:pPr>
        <w:tabs>
          <w:tab w:val="num" w:pos="2880"/>
        </w:tabs>
        <w:ind w:left="2880" w:hanging="360"/>
      </w:pPr>
      <w:rPr>
        <w:rFonts w:ascii="Arial" w:hAnsi="Arial" w:hint="default"/>
      </w:rPr>
    </w:lvl>
    <w:lvl w:ilvl="4" w:tplc="1EBA296C" w:tentative="1">
      <w:start w:val="1"/>
      <w:numFmt w:val="bullet"/>
      <w:lvlText w:val="•"/>
      <w:lvlJc w:val="left"/>
      <w:pPr>
        <w:tabs>
          <w:tab w:val="num" w:pos="3600"/>
        </w:tabs>
        <w:ind w:left="3600" w:hanging="360"/>
      </w:pPr>
      <w:rPr>
        <w:rFonts w:ascii="Arial" w:hAnsi="Arial" w:hint="default"/>
      </w:rPr>
    </w:lvl>
    <w:lvl w:ilvl="5" w:tplc="738AE554" w:tentative="1">
      <w:start w:val="1"/>
      <w:numFmt w:val="bullet"/>
      <w:lvlText w:val="•"/>
      <w:lvlJc w:val="left"/>
      <w:pPr>
        <w:tabs>
          <w:tab w:val="num" w:pos="4320"/>
        </w:tabs>
        <w:ind w:left="4320" w:hanging="360"/>
      </w:pPr>
      <w:rPr>
        <w:rFonts w:ascii="Arial" w:hAnsi="Arial" w:hint="default"/>
      </w:rPr>
    </w:lvl>
    <w:lvl w:ilvl="6" w:tplc="731EB31C" w:tentative="1">
      <w:start w:val="1"/>
      <w:numFmt w:val="bullet"/>
      <w:lvlText w:val="•"/>
      <w:lvlJc w:val="left"/>
      <w:pPr>
        <w:tabs>
          <w:tab w:val="num" w:pos="5040"/>
        </w:tabs>
        <w:ind w:left="5040" w:hanging="360"/>
      </w:pPr>
      <w:rPr>
        <w:rFonts w:ascii="Arial" w:hAnsi="Arial" w:hint="default"/>
      </w:rPr>
    </w:lvl>
    <w:lvl w:ilvl="7" w:tplc="D15AFE92" w:tentative="1">
      <w:start w:val="1"/>
      <w:numFmt w:val="bullet"/>
      <w:lvlText w:val="•"/>
      <w:lvlJc w:val="left"/>
      <w:pPr>
        <w:tabs>
          <w:tab w:val="num" w:pos="5760"/>
        </w:tabs>
        <w:ind w:left="5760" w:hanging="360"/>
      </w:pPr>
      <w:rPr>
        <w:rFonts w:ascii="Arial" w:hAnsi="Arial" w:hint="default"/>
      </w:rPr>
    </w:lvl>
    <w:lvl w:ilvl="8" w:tplc="F38ABF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325DB3"/>
    <w:multiLevelType w:val="hybridMultilevel"/>
    <w:tmpl w:val="AB9AB1B0"/>
    <w:lvl w:ilvl="0" w:tplc="1E8AE4B0">
      <w:start w:val="1"/>
      <w:numFmt w:val="bullet"/>
      <w:lvlText w:val="•"/>
      <w:lvlJc w:val="left"/>
      <w:pPr>
        <w:tabs>
          <w:tab w:val="num" w:pos="720"/>
        </w:tabs>
        <w:ind w:left="720" w:hanging="360"/>
      </w:pPr>
      <w:rPr>
        <w:rFonts w:ascii="Arial" w:hAnsi="Arial" w:hint="default"/>
      </w:rPr>
    </w:lvl>
    <w:lvl w:ilvl="1" w:tplc="D0A269C2" w:tentative="1">
      <w:start w:val="1"/>
      <w:numFmt w:val="bullet"/>
      <w:lvlText w:val="•"/>
      <w:lvlJc w:val="left"/>
      <w:pPr>
        <w:tabs>
          <w:tab w:val="num" w:pos="1440"/>
        </w:tabs>
        <w:ind w:left="1440" w:hanging="360"/>
      </w:pPr>
      <w:rPr>
        <w:rFonts w:ascii="Arial" w:hAnsi="Arial" w:hint="default"/>
      </w:rPr>
    </w:lvl>
    <w:lvl w:ilvl="2" w:tplc="BAAAB742" w:tentative="1">
      <w:start w:val="1"/>
      <w:numFmt w:val="bullet"/>
      <w:lvlText w:val="•"/>
      <w:lvlJc w:val="left"/>
      <w:pPr>
        <w:tabs>
          <w:tab w:val="num" w:pos="2160"/>
        </w:tabs>
        <w:ind w:left="2160" w:hanging="360"/>
      </w:pPr>
      <w:rPr>
        <w:rFonts w:ascii="Arial" w:hAnsi="Arial" w:hint="default"/>
      </w:rPr>
    </w:lvl>
    <w:lvl w:ilvl="3" w:tplc="DE0AA3D6" w:tentative="1">
      <w:start w:val="1"/>
      <w:numFmt w:val="bullet"/>
      <w:lvlText w:val="•"/>
      <w:lvlJc w:val="left"/>
      <w:pPr>
        <w:tabs>
          <w:tab w:val="num" w:pos="2880"/>
        </w:tabs>
        <w:ind w:left="2880" w:hanging="360"/>
      </w:pPr>
      <w:rPr>
        <w:rFonts w:ascii="Arial" w:hAnsi="Arial" w:hint="default"/>
      </w:rPr>
    </w:lvl>
    <w:lvl w:ilvl="4" w:tplc="CF0EC33C" w:tentative="1">
      <w:start w:val="1"/>
      <w:numFmt w:val="bullet"/>
      <w:lvlText w:val="•"/>
      <w:lvlJc w:val="left"/>
      <w:pPr>
        <w:tabs>
          <w:tab w:val="num" w:pos="3600"/>
        </w:tabs>
        <w:ind w:left="3600" w:hanging="360"/>
      </w:pPr>
      <w:rPr>
        <w:rFonts w:ascii="Arial" w:hAnsi="Arial" w:hint="default"/>
      </w:rPr>
    </w:lvl>
    <w:lvl w:ilvl="5" w:tplc="5FB86DE8" w:tentative="1">
      <w:start w:val="1"/>
      <w:numFmt w:val="bullet"/>
      <w:lvlText w:val="•"/>
      <w:lvlJc w:val="left"/>
      <w:pPr>
        <w:tabs>
          <w:tab w:val="num" w:pos="4320"/>
        </w:tabs>
        <w:ind w:left="4320" w:hanging="360"/>
      </w:pPr>
      <w:rPr>
        <w:rFonts w:ascii="Arial" w:hAnsi="Arial" w:hint="default"/>
      </w:rPr>
    </w:lvl>
    <w:lvl w:ilvl="6" w:tplc="F0CA3094" w:tentative="1">
      <w:start w:val="1"/>
      <w:numFmt w:val="bullet"/>
      <w:lvlText w:val="•"/>
      <w:lvlJc w:val="left"/>
      <w:pPr>
        <w:tabs>
          <w:tab w:val="num" w:pos="5040"/>
        </w:tabs>
        <w:ind w:left="5040" w:hanging="360"/>
      </w:pPr>
      <w:rPr>
        <w:rFonts w:ascii="Arial" w:hAnsi="Arial" w:hint="default"/>
      </w:rPr>
    </w:lvl>
    <w:lvl w:ilvl="7" w:tplc="16844394" w:tentative="1">
      <w:start w:val="1"/>
      <w:numFmt w:val="bullet"/>
      <w:lvlText w:val="•"/>
      <w:lvlJc w:val="left"/>
      <w:pPr>
        <w:tabs>
          <w:tab w:val="num" w:pos="5760"/>
        </w:tabs>
        <w:ind w:left="5760" w:hanging="360"/>
      </w:pPr>
      <w:rPr>
        <w:rFonts w:ascii="Arial" w:hAnsi="Arial" w:hint="default"/>
      </w:rPr>
    </w:lvl>
    <w:lvl w:ilvl="8" w:tplc="E41E14D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C87BFB"/>
    <w:multiLevelType w:val="hybridMultilevel"/>
    <w:tmpl w:val="60B6B516"/>
    <w:lvl w:ilvl="0" w:tplc="BC7A4BBA">
      <w:start w:val="1"/>
      <w:numFmt w:val="bullet"/>
      <w:lvlText w:val="•"/>
      <w:lvlJc w:val="left"/>
      <w:pPr>
        <w:tabs>
          <w:tab w:val="num" w:pos="720"/>
        </w:tabs>
        <w:ind w:left="720" w:hanging="360"/>
      </w:pPr>
      <w:rPr>
        <w:rFonts w:ascii="Arial" w:hAnsi="Arial" w:hint="default"/>
      </w:rPr>
    </w:lvl>
    <w:lvl w:ilvl="1" w:tplc="7E146D20" w:tentative="1">
      <w:start w:val="1"/>
      <w:numFmt w:val="bullet"/>
      <w:lvlText w:val="•"/>
      <w:lvlJc w:val="left"/>
      <w:pPr>
        <w:tabs>
          <w:tab w:val="num" w:pos="1440"/>
        </w:tabs>
        <w:ind w:left="1440" w:hanging="360"/>
      </w:pPr>
      <w:rPr>
        <w:rFonts w:ascii="Arial" w:hAnsi="Arial" w:hint="default"/>
      </w:rPr>
    </w:lvl>
    <w:lvl w:ilvl="2" w:tplc="CCDCD198" w:tentative="1">
      <w:start w:val="1"/>
      <w:numFmt w:val="bullet"/>
      <w:lvlText w:val="•"/>
      <w:lvlJc w:val="left"/>
      <w:pPr>
        <w:tabs>
          <w:tab w:val="num" w:pos="2160"/>
        </w:tabs>
        <w:ind w:left="2160" w:hanging="360"/>
      </w:pPr>
      <w:rPr>
        <w:rFonts w:ascii="Arial" w:hAnsi="Arial" w:hint="default"/>
      </w:rPr>
    </w:lvl>
    <w:lvl w:ilvl="3" w:tplc="35348D4A" w:tentative="1">
      <w:start w:val="1"/>
      <w:numFmt w:val="bullet"/>
      <w:lvlText w:val="•"/>
      <w:lvlJc w:val="left"/>
      <w:pPr>
        <w:tabs>
          <w:tab w:val="num" w:pos="2880"/>
        </w:tabs>
        <w:ind w:left="2880" w:hanging="360"/>
      </w:pPr>
      <w:rPr>
        <w:rFonts w:ascii="Arial" w:hAnsi="Arial" w:hint="default"/>
      </w:rPr>
    </w:lvl>
    <w:lvl w:ilvl="4" w:tplc="DC94C49E" w:tentative="1">
      <w:start w:val="1"/>
      <w:numFmt w:val="bullet"/>
      <w:lvlText w:val="•"/>
      <w:lvlJc w:val="left"/>
      <w:pPr>
        <w:tabs>
          <w:tab w:val="num" w:pos="3600"/>
        </w:tabs>
        <w:ind w:left="3600" w:hanging="360"/>
      </w:pPr>
      <w:rPr>
        <w:rFonts w:ascii="Arial" w:hAnsi="Arial" w:hint="default"/>
      </w:rPr>
    </w:lvl>
    <w:lvl w:ilvl="5" w:tplc="98545FFC" w:tentative="1">
      <w:start w:val="1"/>
      <w:numFmt w:val="bullet"/>
      <w:lvlText w:val="•"/>
      <w:lvlJc w:val="left"/>
      <w:pPr>
        <w:tabs>
          <w:tab w:val="num" w:pos="4320"/>
        </w:tabs>
        <w:ind w:left="4320" w:hanging="360"/>
      </w:pPr>
      <w:rPr>
        <w:rFonts w:ascii="Arial" w:hAnsi="Arial" w:hint="default"/>
      </w:rPr>
    </w:lvl>
    <w:lvl w:ilvl="6" w:tplc="D4763578" w:tentative="1">
      <w:start w:val="1"/>
      <w:numFmt w:val="bullet"/>
      <w:lvlText w:val="•"/>
      <w:lvlJc w:val="left"/>
      <w:pPr>
        <w:tabs>
          <w:tab w:val="num" w:pos="5040"/>
        </w:tabs>
        <w:ind w:left="5040" w:hanging="360"/>
      </w:pPr>
      <w:rPr>
        <w:rFonts w:ascii="Arial" w:hAnsi="Arial" w:hint="default"/>
      </w:rPr>
    </w:lvl>
    <w:lvl w:ilvl="7" w:tplc="A8BE09AA" w:tentative="1">
      <w:start w:val="1"/>
      <w:numFmt w:val="bullet"/>
      <w:lvlText w:val="•"/>
      <w:lvlJc w:val="left"/>
      <w:pPr>
        <w:tabs>
          <w:tab w:val="num" w:pos="5760"/>
        </w:tabs>
        <w:ind w:left="5760" w:hanging="360"/>
      </w:pPr>
      <w:rPr>
        <w:rFonts w:ascii="Arial" w:hAnsi="Arial" w:hint="default"/>
      </w:rPr>
    </w:lvl>
    <w:lvl w:ilvl="8" w:tplc="FA4270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F7246C"/>
    <w:multiLevelType w:val="hybridMultilevel"/>
    <w:tmpl w:val="1756BE5A"/>
    <w:lvl w:ilvl="0" w:tplc="F8CC7560">
      <w:start w:val="1"/>
      <w:numFmt w:val="bullet"/>
      <w:lvlText w:val="•"/>
      <w:lvlJc w:val="left"/>
      <w:pPr>
        <w:tabs>
          <w:tab w:val="num" w:pos="720"/>
        </w:tabs>
        <w:ind w:left="720" w:hanging="360"/>
      </w:pPr>
      <w:rPr>
        <w:rFonts w:ascii="Arial" w:hAnsi="Arial" w:hint="default"/>
      </w:rPr>
    </w:lvl>
    <w:lvl w:ilvl="1" w:tplc="727A3A62" w:tentative="1">
      <w:start w:val="1"/>
      <w:numFmt w:val="bullet"/>
      <w:lvlText w:val="•"/>
      <w:lvlJc w:val="left"/>
      <w:pPr>
        <w:tabs>
          <w:tab w:val="num" w:pos="1440"/>
        </w:tabs>
        <w:ind w:left="1440" w:hanging="360"/>
      </w:pPr>
      <w:rPr>
        <w:rFonts w:ascii="Arial" w:hAnsi="Arial" w:hint="default"/>
      </w:rPr>
    </w:lvl>
    <w:lvl w:ilvl="2" w:tplc="2CF4F288" w:tentative="1">
      <w:start w:val="1"/>
      <w:numFmt w:val="bullet"/>
      <w:lvlText w:val="•"/>
      <w:lvlJc w:val="left"/>
      <w:pPr>
        <w:tabs>
          <w:tab w:val="num" w:pos="2160"/>
        </w:tabs>
        <w:ind w:left="2160" w:hanging="360"/>
      </w:pPr>
      <w:rPr>
        <w:rFonts w:ascii="Arial" w:hAnsi="Arial" w:hint="default"/>
      </w:rPr>
    </w:lvl>
    <w:lvl w:ilvl="3" w:tplc="138C5482" w:tentative="1">
      <w:start w:val="1"/>
      <w:numFmt w:val="bullet"/>
      <w:lvlText w:val="•"/>
      <w:lvlJc w:val="left"/>
      <w:pPr>
        <w:tabs>
          <w:tab w:val="num" w:pos="2880"/>
        </w:tabs>
        <w:ind w:left="2880" w:hanging="360"/>
      </w:pPr>
      <w:rPr>
        <w:rFonts w:ascii="Arial" w:hAnsi="Arial" w:hint="default"/>
      </w:rPr>
    </w:lvl>
    <w:lvl w:ilvl="4" w:tplc="6C9C183E" w:tentative="1">
      <w:start w:val="1"/>
      <w:numFmt w:val="bullet"/>
      <w:lvlText w:val="•"/>
      <w:lvlJc w:val="left"/>
      <w:pPr>
        <w:tabs>
          <w:tab w:val="num" w:pos="3600"/>
        </w:tabs>
        <w:ind w:left="3600" w:hanging="360"/>
      </w:pPr>
      <w:rPr>
        <w:rFonts w:ascii="Arial" w:hAnsi="Arial" w:hint="default"/>
      </w:rPr>
    </w:lvl>
    <w:lvl w:ilvl="5" w:tplc="617419D4" w:tentative="1">
      <w:start w:val="1"/>
      <w:numFmt w:val="bullet"/>
      <w:lvlText w:val="•"/>
      <w:lvlJc w:val="left"/>
      <w:pPr>
        <w:tabs>
          <w:tab w:val="num" w:pos="4320"/>
        </w:tabs>
        <w:ind w:left="4320" w:hanging="360"/>
      </w:pPr>
      <w:rPr>
        <w:rFonts w:ascii="Arial" w:hAnsi="Arial" w:hint="default"/>
      </w:rPr>
    </w:lvl>
    <w:lvl w:ilvl="6" w:tplc="2E4C965E" w:tentative="1">
      <w:start w:val="1"/>
      <w:numFmt w:val="bullet"/>
      <w:lvlText w:val="•"/>
      <w:lvlJc w:val="left"/>
      <w:pPr>
        <w:tabs>
          <w:tab w:val="num" w:pos="5040"/>
        </w:tabs>
        <w:ind w:left="5040" w:hanging="360"/>
      </w:pPr>
      <w:rPr>
        <w:rFonts w:ascii="Arial" w:hAnsi="Arial" w:hint="default"/>
      </w:rPr>
    </w:lvl>
    <w:lvl w:ilvl="7" w:tplc="FA74FA36" w:tentative="1">
      <w:start w:val="1"/>
      <w:numFmt w:val="bullet"/>
      <w:lvlText w:val="•"/>
      <w:lvlJc w:val="left"/>
      <w:pPr>
        <w:tabs>
          <w:tab w:val="num" w:pos="5760"/>
        </w:tabs>
        <w:ind w:left="5760" w:hanging="360"/>
      </w:pPr>
      <w:rPr>
        <w:rFonts w:ascii="Arial" w:hAnsi="Arial" w:hint="default"/>
      </w:rPr>
    </w:lvl>
    <w:lvl w:ilvl="8" w:tplc="AE428A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EF0529"/>
    <w:multiLevelType w:val="hybridMultilevel"/>
    <w:tmpl w:val="46B2A0CE"/>
    <w:lvl w:ilvl="0" w:tplc="79DA2BE0">
      <w:start w:val="1"/>
      <w:numFmt w:val="bullet"/>
      <w:lvlText w:val="•"/>
      <w:lvlJc w:val="left"/>
      <w:pPr>
        <w:tabs>
          <w:tab w:val="num" w:pos="720"/>
        </w:tabs>
        <w:ind w:left="720" w:hanging="360"/>
      </w:pPr>
      <w:rPr>
        <w:rFonts w:ascii="Arial" w:hAnsi="Arial" w:hint="default"/>
      </w:rPr>
    </w:lvl>
    <w:lvl w:ilvl="1" w:tplc="9ADEE052" w:tentative="1">
      <w:start w:val="1"/>
      <w:numFmt w:val="bullet"/>
      <w:lvlText w:val="•"/>
      <w:lvlJc w:val="left"/>
      <w:pPr>
        <w:tabs>
          <w:tab w:val="num" w:pos="1440"/>
        </w:tabs>
        <w:ind w:left="1440" w:hanging="360"/>
      </w:pPr>
      <w:rPr>
        <w:rFonts w:ascii="Arial" w:hAnsi="Arial" w:hint="default"/>
      </w:rPr>
    </w:lvl>
    <w:lvl w:ilvl="2" w:tplc="3EE44324" w:tentative="1">
      <w:start w:val="1"/>
      <w:numFmt w:val="bullet"/>
      <w:lvlText w:val="•"/>
      <w:lvlJc w:val="left"/>
      <w:pPr>
        <w:tabs>
          <w:tab w:val="num" w:pos="2160"/>
        </w:tabs>
        <w:ind w:left="2160" w:hanging="360"/>
      </w:pPr>
      <w:rPr>
        <w:rFonts w:ascii="Arial" w:hAnsi="Arial" w:hint="default"/>
      </w:rPr>
    </w:lvl>
    <w:lvl w:ilvl="3" w:tplc="39F61AF6" w:tentative="1">
      <w:start w:val="1"/>
      <w:numFmt w:val="bullet"/>
      <w:lvlText w:val="•"/>
      <w:lvlJc w:val="left"/>
      <w:pPr>
        <w:tabs>
          <w:tab w:val="num" w:pos="2880"/>
        </w:tabs>
        <w:ind w:left="2880" w:hanging="360"/>
      </w:pPr>
      <w:rPr>
        <w:rFonts w:ascii="Arial" w:hAnsi="Arial" w:hint="default"/>
      </w:rPr>
    </w:lvl>
    <w:lvl w:ilvl="4" w:tplc="CD5CC23E" w:tentative="1">
      <w:start w:val="1"/>
      <w:numFmt w:val="bullet"/>
      <w:lvlText w:val="•"/>
      <w:lvlJc w:val="left"/>
      <w:pPr>
        <w:tabs>
          <w:tab w:val="num" w:pos="3600"/>
        </w:tabs>
        <w:ind w:left="3600" w:hanging="360"/>
      </w:pPr>
      <w:rPr>
        <w:rFonts w:ascii="Arial" w:hAnsi="Arial" w:hint="default"/>
      </w:rPr>
    </w:lvl>
    <w:lvl w:ilvl="5" w:tplc="7E9EDB80" w:tentative="1">
      <w:start w:val="1"/>
      <w:numFmt w:val="bullet"/>
      <w:lvlText w:val="•"/>
      <w:lvlJc w:val="left"/>
      <w:pPr>
        <w:tabs>
          <w:tab w:val="num" w:pos="4320"/>
        </w:tabs>
        <w:ind w:left="4320" w:hanging="360"/>
      </w:pPr>
      <w:rPr>
        <w:rFonts w:ascii="Arial" w:hAnsi="Arial" w:hint="default"/>
      </w:rPr>
    </w:lvl>
    <w:lvl w:ilvl="6" w:tplc="3A58BD38" w:tentative="1">
      <w:start w:val="1"/>
      <w:numFmt w:val="bullet"/>
      <w:lvlText w:val="•"/>
      <w:lvlJc w:val="left"/>
      <w:pPr>
        <w:tabs>
          <w:tab w:val="num" w:pos="5040"/>
        </w:tabs>
        <w:ind w:left="5040" w:hanging="360"/>
      </w:pPr>
      <w:rPr>
        <w:rFonts w:ascii="Arial" w:hAnsi="Arial" w:hint="default"/>
      </w:rPr>
    </w:lvl>
    <w:lvl w:ilvl="7" w:tplc="93966642" w:tentative="1">
      <w:start w:val="1"/>
      <w:numFmt w:val="bullet"/>
      <w:lvlText w:val="•"/>
      <w:lvlJc w:val="left"/>
      <w:pPr>
        <w:tabs>
          <w:tab w:val="num" w:pos="5760"/>
        </w:tabs>
        <w:ind w:left="5760" w:hanging="360"/>
      </w:pPr>
      <w:rPr>
        <w:rFonts w:ascii="Arial" w:hAnsi="Arial" w:hint="default"/>
      </w:rPr>
    </w:lvl>
    <w:lvl w:ilvl="8" w:tplc="84C4E7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55F3B13"/>
    <w:multiLevelType w:val="hybridMultilevel"/>
    <w:tmpl w:val="0048231A"/>
    <w:lvl w:ilvl="0" w:tplc="1138153A">
      <w:start w:val="1"/>
      <w:numFmt w:val="bullet"/>
      <w:lvlText w:val="•"/>
      <w:lvlJc w:val="left"/>
      <w:pPr>
        <w:tabs>
          <w:tab w:val="num" w:pos="720"/>
        </w:tabs>
        <w:ind w:left="720" w:hanging="360"/>
      </w:pPr>
      <w:rPr>
        <w:rFonts w:ascii="Arial" w:hAnsi="Arial" w:hint="default"/>
      </w:rPr>
    </w:lvl>
    <w:lvl w:ilvl="1" w:tplc="A3C653A0" w:tentative="1">
      <w:start w:val="1"/>
      <w:numFmt w:val="bullet"/>
      <w:lvlText w:val="•"/>
      <w:lvlJc w:val="left"/>
      <w:pPr>
        <w:tabs>
          <w:tab w:val="num" w:pos="1440"/>
        </w:tabs>
        <w:ind w:left="1440" w:hanging="360"/>
      </w:pPr>
      <w:rPr>
        <w:rFonts w:ascii="Arial" w:hAnsi="Arial" w:hint="default"/>
      </w:rPr>
    </w:lvl>
    <w:lvl w:ilvl="2" w:tplc="87E61F06" w:tentative="1">
      <w:start w:val="1"/>
      <w:numFmt w:val="bullet"/>
      <w:lvlText w:val="•"/>
      <w:lvlJc w:val="left"/>
      <w:pPr>
        <w:tabs>
          <w:tab w:val="num" w:pos="2160"/>
        </w:tabs>
        <w:ind w:left="2160" w:hanging="360"/>
      </w:pPr>
      <w:rPr>
        <w:rFonts w:ascii="Arial" w:hAnsi="Arial" w:hint="default"/>
      </w:rPr>
    </w:lvl>
    <w:lvl w:ilvl="3" w:tplc="7AD6DEFC" w:tentative="1">
      <w:start w:val="1"/>
      <w:numFmt w:val="bullet"/>
      <w:lvlText w:val="•"/>
      <w:lvlJc w:val="left"/>
      <w:pPr>
        <w:tabs>
          <w:tab w:val="num" w:pos="2880"/>
        </w:tabs>
        <w:ind w:left="2880" w:hanging="360"/>
      </w:pPr>
      <w:rPr>
        <w:rFonts w:ascii="Arial" w:hAnsi="Arial" w:hint="default"/>
      </w:rPr>
    </w:lvl>
    <w:lvl w:ilvl="4" w:tplc="FD625A60" w:tentative="1">
      <w:start w:val="1"/>
      <w:numFmt w:val="bullet"/>
      <w:lvlText w:val="•"/>
      <w:lvlJc w:val="left"/>
      <w:pPr>
        <w:tabs>
          <w:tab w:val="num" w:pos="3600"/>
        </w:tabs>
        <w:ind w:left="3600" w:hanging="360"/>
      </w:pPr>
      <w:rPr>
        <w:rFonts w:ascii="Arial" w:hAnsi="Arial" w:hint="default"/>
      </w:rPr>
    </w:lvl>
    <w:lvl w:ilvl="5" w:tplc="6FC070BA" w:tentative="1">
      <w:start w:val="1"/>
      <w:numFmt w:val="bullet"/>
      <w:lvlText w:val="•"/>
      <w:lvlJc w:val="left"/>
      <w:pPr>
        <w:tabs>
          <w:tab w:val="num" w:pos="4320"/>
        </w:tabs>
        <w:ind w:left="4320" w:hanging="360"/>
      </w:pPr>
      <w:rPr>
        <w:rFonts w:ascii="Arial" w:hAnsi="Arial" w:hint="default"/>
      </w:rPr>
    </w:lvl>
    <w:lvl w:ilvl="6" w:tplc="195A0FE4" w:tentative="1">
      <w:start w:val="1"/>
      <w:numFmt w:val="bullet"/>
      <w:lvlText w:val="•"/>
      <w:lvlJc w:val="left"/>
      <w:pPr>
        <w:tabs>
          <w:tab w:val="num" w:pos="5040"/>
        </w:tabs>
        <w:ind w:left="5040" w:hanging="360"/>
      </w:pPr>
      <w:rPr>
        <w:rFonts w:ascii="Arial" w:hAnsi="Arial" w:hint="default"/>
      </w:rPr>
    </w:lvl>
    <w:lvl w:ilvl="7" w:tplc="DBFE611E" w:tentative="1">
      <w:start w:val="1"/>
      <w:numFmt w:val="bullet"/>
      <w:lvlText w:val="•"/>
      <w:lvlJc w:val="left"/>
      <w:pPr>
        <w:tabs>
          <w:tab w:val="num" w:pos="5760"/>
        </w:tabs>
        <w:ind w:left="5760" w:hanging="360"/>
      </w:pPr>
      <w:rPr>
        <w:rFonts w:ascii="Arial" w:hAnsi="Arial" w:hint="default"/>
      </w:rPr>
    </w:lvl>
    <w:lvl w:ilvl="8" w:tplc="5148CA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76C78CD"/>
    <w:multiLevelType w:val="hybridMultilevel"/>
    <w:tmpl w:val="4EF204C4"/>
    <w:lvl w:ilvl="0" w:tplc="35849AF2">
      <w:start w:val="1"/>
      <w:numFmt w:val="bullet"/>
      <w:lvlText w:val="-"/>
      <w:lvlJc w:val="left"/>
      <w:pPr>
        <w:tabs>
          <w:tab w:val="num" w:pos="720"/>
        </w:tabs>
        <w:ind w:left="720" w:hanging="360"/>
      </w:pPr>
      <w:rPr>
        <w:rFonts w:ascii="Times New Roman" w:hAnsi="Times New Roman" w:hint="default"/>
      </w:rPr>
    </w:lvl>
    <w:lvl w:ilvl="1" w:tplc="CCEADF12" w:tentative="1">
      <w:start w:val="1"/>
      <w:numFmt w:val="bullet"/>
      <w:lvlText w:val="-"/>
      <w:lvlJc w:val="left"/>
      <w:pPr>
        <w:tabs>
          <w:tab w:val="num" w:pos="1440"/>
        </w:tabs>
        <w:ind w:left="1440" w:hanging="360"/>
      </w:pPr>
      <w:rPr>
        <w:rFonts w:ascii="Times New Roman" w:hAnsi="Times New Roman" w:hint="default"/>
      </w:rPr>
    </w:lvl>
    <w:lvl w:ilvl="2" w:tplc="760E8D92" w:tentative="1">
      <w:start w:val="1"/>
      <w:numFmt w:val="bullet"/>
      <w:lvlText w:val="-"/>
      <w:lvlJc w:val="left"/>
      <w:pPr>
        <w:tabs>
          <w:tab w:val="num" w:pos="2160"/>
        </w:tabs>
        <w:ind w:left="2160" w:hanging="360"/>
      </w:pPr>
      <w:rPr>
        <w:rFonts w:ascii="Times New Roman" w:hAnsi="Times New Roman" w:hint="default"/>
      </w:rPr>
    </w:lvl>
    <w:lvl w:ilvl="3" w:tplc="AEF22CC0" w:tentative="1">
      <w:start w:val="1"/>
      <w:numFmt w:val="bullet"/>
      <w:lvlText w:val="-"/>
      <w:lvlJc w:val="left"/>
      <w:pPr>
        <w:tabs>
          <w:tab w:val="num" w:pos="2880"/>
        </w:tabs>
        <w:ind w:left="2880" w:hanging="360"/>
      </w:pPr>
      <w:rPr>
        <w:rFonts w:ascii="Times New Roman" w:hAnsi="Times New Roman" w:hint="default"/>
      </w:rPr>
    </w:lvl>
    <w:lvl w:ilvl="4" w:tplc="0966E8BC" w:tentative="1">
      <w:start w:val="1"/>
      <w:numFmt w:val="bullet"/>
      <w:lvlText w:val="-"/>
      <w:lvlJc w:val="left"/>
      <w:pPr>
        <w:tabs>
          <w:tab w:val="num" w:pos="3600"/>
        </w:tabs>
        <w:ind w:left="3600" w:hanging="360"/>
      </w:pPr>
      <w:rPr>
        <w:rFonts w:ascii="Times New Roman" w:hAnsi="Times New Roman" w:hint="default"/>
      </w:rPr>
    </w:lvl>
    <w:lvl w:ilvl="5" w:tplc="10642598" w:tentative="1">
      <w:start w:val="1"/>
      <w:numFmt w:val="bullet"/>
      <w:lvlText w:val="-"/>
      <w:lvlJc w:val="left"/>
      <w:pPr>
        <w:tabs>
          <w:tab w:val="num" w:pos="4320"/>
        </w:tabs>
        <w:ind w:left="4320" w:hanging="360"/>
      </w:pPr>
      <w:rPr>
        <w:rFonts w:ascii="Times New Roman" w:hAnsi="Times New Roman" w:hint="default"/>
      </w:rPr>
    </w:lvl>
    <w:lvl w:ilvl="6" w:tplc="ADD44598" w:tentative="1">
      <w:start w:val="1"/>
      <w:numFmt w:val="bullet"/>
      <w:lvlText w:val="-"/>
      <w:lvlJc w:val="left"/>
      <w:pPr>
        <w:tabs>
          <w:tab w:val="num" w:pos="5040"/>
        </w:tabs>
        <w:ind w:left="5040" w:hanging="360"/>
      </w:pPr>
      <w:rPr>
        <w:rFonts w:ascii="Times New Roman" w:hAnsi="Times New Roman" w:hint="default"/>
      </w:rPr>
    </w:lvl>
    <w:lvl w:ilvl="7" w:tplc="6058677E" w:tentative="1">
      <w:start w:val="1"/>
      <w:numFmt w:val="bullet"/>
      <w:lvlText w:val="-"/>
      <w:lvlJc w:val="left"/>
      <w:pPr>
        <w:tabs>
          <w:tab w:val="num" w:pos="5760"/>
        </w:tabs>
        <w:ind w:left="5760" w:hanging="360"/>
      </w:pPr>
      <w:rPr>
        <w:rFonts w:ascii="Times New Roman" w:hAnsi="Times New Roman" w:hint="default"/>
      </w:rPr>
    </w:lvl>
    <w:lvl w:ilvl="8" w:tplc="D070067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DD4E5F"/>
    <w:multiLevelType w:val="hybridMultilevel"/>
    <w:tmpl w:val="C2CE0A42"/>
    <w:lvl w:ilvl="0" w:tplc="C7F468C8">
      <w:start w:val="1"/>
      <w:numFmt w:val="bullet"/>
      <w:lvlText w:val="•"/>
      <w:lvlJc w:val="left"/>
      <w:pPr>
        <w:tabs>
          <w:tab w:val="num" w:pos="720"/>
        </w:tabs>
        <w:ind w:left="720" w:hanging="360"/>
      </w:pPr>
      <w:rPr>
        <w:rFonts w:ascii="Arial" w:hAnsi="Arial" w:hint="default"/>
      </w:rPr>
    </w:lvl>
    <w:lvl w:ilvl="1" w:tplc="3B2EE0DE" w:tentative="1">
      <w:start w:val="1"/>
      <w:numFmt w:val="bullet"/>
      <w:lvlText w:val="•"/>
      <w:lvlJc w:val="left"/>
      <w:pPr>
        <w:tabs>
          <w:tab w:val="num" w:pos="1440"/>
        </w:tabs>
        <w:ind w:left="1440" w:hanging="360"/>
      </w:pPr>
      <w:rPr>
        <w:rFonts w:ascii="Arial" w:hAnsi="Arial" w:hint="default"/>
      </w:rPr>
    </w:lvl>
    <w:lvl w:ilvl="2" w:tplc="1ED64FA0" w:tentative="1">
      <w:start w:val="1"/>
      <w:numFmt w:val="bullet"/>
      <w:lvlText w:val="•"/>
      <w:lvlJc w:val="left"/>
      <w:pPr>
        <w:tabs>
          <w:tab w:val="num" w:pos="2160"/>
        </w:tabs>
        <w:ind w:left="2160" w:hanging="360"/>
      </w:pPr>
      <w:rPr>
        <w:rFonts w:ascii="Arial" w:hAnsi="Arial" w:hint="default"/>
      </w:rPr>
    </w:lvl>
    <w:lvl w:ilvl="3" w:tplc="3416802E" w:tentative="1">
      <w:start w:val="1"/>
      <w:numFmt w:val="bullet"/>
      <w:lvlText w:val="•"/>
      <w:lvlJc w:val="left"/>
      <w:pPr>
        <w:tabs>
          <w:tab w:val="num" w:pos="2880"/>
        </w:tabs>
        <w:ind w:left="2880" w:hanging="360"/>
      </w:pPr>
      <w:rPr>
        <w:rFonts w:ascii="Arial" w:hAnsi="Arial" w:hint="default"/>
      </w:rPr>
    </w:lvl>
    <w:lvl w:ilvl="4" w:tplc="025607F2" w:tentative="1">
      <w:start w:val="1"/>
      <w:numFmt w:val="bullet"/>
      <w:lvlText w:val="•"/>
      <w:lvlJc w:val="left"/>
      <w:pPr>
        <w:tabs>
          <w:tab w:val="num" w:pos="3600"/>
        </w:tabs>
        <w:ind w:left="3600" w:hanging="360"/>
      </w:pPr>
      <w:rPr>
        <w:rFonts w:ascii="Arial" w:hAnsi="Arial" w:hint="default"/>
      </w:rPr>
    </w:lvl>
    <w:lvl w:ilvl="5" w:tplc="22FA586C" w:tentative="1">
      <w:start w:val="1"/>
      <w:numFmt w:val="bullet"/>
      <w:lvlText w:val="•"/>
      <w:lvlJc w:val="left"/>
      <w:pPr>
        <w:tabs>
          <w:tab w:val="num" w:pos="4320"/>
        </w:tabs>
        <w:ind w:left="4320" w:hanging="360"/>
      </w:pPr>
      <w:rPr>
        <w:rFonts w:ascii="Arial" w:hAnsi="Arial" w:hint="default"/>
      </w:rPr>
    </w:lvl>
    <w:lvl w:ilvl="6" w:tplc="84402418" w:tentative="1">
      <w:start w:val="1"/>
      <w:numFmt w:val="bullet"/>
      <w:lvlText w:val="•"/>
      <w:lvlJc w:val="left"/>
      <w:pPr>
        <w:tabs>
          <w:tab w:val="num" w:pos="5040"/>
        </w:tabs>
        <w:ind w:left="5040" w:hanging="360"/>
      </w:pPr>
      <w:rPr>
        <w:rFonts w:ascii="Arial" w:hAnsi="Arial" w:hint="default"/>
      </w:rPr>
    </w:lvl>
    <w:lvl w:ilvl="7" w:tplc="FED6DAC4" w:tentative="1">
      <w:start w:val="1"/>
      <w:numFmt w:val="bullet"/>
      <w:lvlText w:val="•"/>
      <w:lvlJc w:val="left"/>
      <w:pPr>
        <w:tabs>
          <w:tab w:val="num" w:pos="5760"/>
        </w:tabs>
        <w:ind w:left="5760" w:hanging="360"/>
      </w:pPr>
      <w:rPr>
        <w:rFonts w:ascii="Arial" w:hAnsi="Arial" w:hint="default"/>
      </w:rPr>
    </w:lvl>
    <w:lvl w:ilvl="8" w:tplc="378EA3E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6"/>
  </w:num>
  <w:num w:numId="5">
    <w:abstractNumId w:val="11"/>
  </w:num>
  <w:num w:numId="6">
    <w:abstractNumId w:val="5"/>
  </w:num>
  <w:num w:numId="7">
    <w:abstractNumId w:val="7"/>
  </w:num>
  <w:num w:numId="8">
    <w:abstractNumId w:val="10"/>
  </w:num>
  <w:num w:numId="9">
    <w:abstractNumId w:val="4"/>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F1"/>
    <w:rsid w:val="0052083B"/>
    <w:rsid w:val="0054216F"/>
    <w:rsid w:val="007D7C52"/>
    <w:rsid w:val="00974E55"/>
    <w:rsid w:val="009A658E"/>
    <w:rsid w:val="00BA21FA"/>
    <w:rsid w:val="00C03C1D"/>
    <w:rsid w:val="00CB57BA"/>
    <w:rsid w:val="00E02C79"/>
    <w:rsid w:val="00E826F1"/>
    <w:rsid w:val="00EA5C1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34A1"/>
  <w15:chartTrackingRefBased/>
  <w15:docId w15:val="{80E6F7C8-BCD3-4F1A-8626-0C8B2E38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6F1"/>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4">
    <w:name w:val="Normal (Web)"/>
    <w:basedOn w:val="a"/>
    <w:uiPriority w:val="99"/>
    <w:semiHidden/>
    <w:unhideWhenUsed/>
    <w:rsid w:val="00E826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iPriority w:val="99"/>
    <w:semiHidden/>
    <w:unhideWhenUsed/>
    <w:rsid w:val="00BA21FA"/>
    <w:rPr>
      <w:color w:val="0000FF"/>
      <w:u w:val="single"/>
    </w:rPr>
  </w:style>
  <w:style w:type="paragraph" w:styleId="a6">
    <w:name w:val="header"/>
    <w:basedOn w:val="a"/>
    <w:link w:val="a7"/>
    <w:uiPriority w:val="99"/>
    <w:unhideWhenUsed/>
    <w:rsid w:val="00E02C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2C79"/>
  </w:style>
  <w:style w:type="paragraph" w:styleId="a8">
    <w:name w:val="footer"/>
    <w:basedOn w:val="a"/>
    <w:link w:val="a9"/>
    <w:uiPriority w:val="99"/>
    <w:unhideWhenUsed/>
    <w:rsid w:val="00E02C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2C79"/>
  </w:style>
  <w:style w:type="paragraph" w:styleId="aa">
    <w:name w:val="Balloon Text"/>
    <w:basedOn w:val="a"/>
    <w:link w:val="ab"/>
    <w:uiPriority w:val="99"/>
    <w:semiHidden/>
    <w:unhideWhenUsed/>
    <w:rsid w:val="00E02C7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2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81372">
      <w:bodyDiv w:val="1"/>
      <w:marLeft w:val="0"/>
      <w:marRight w:val="0"/>
      <w:marTop w:val="0"/>
      <w:marBottom w:val="0"/>
      <w:divBdr>
        <w:top w:val="none" w:sz="0" w:space="0" w:color="auto"/>
        <w:left w:val="none" w:sz="0" w:space="0" w:color="auto"/>
        <w:bottom w:val="none" w:sz="0" w:space="0" w:color="auto"/>
        <w:right w:val="none" w:sz="0" w:space="0" w:color="auto"/>
      </w:divBdr>
      <w:divsChild>
        <w:div w:id="500630018">
          <w:marLeft w:val="547"/>
          <w:marRight w:val="0"/>
          <w:marTop w:val="72"/>
          <w:marBottom w:val="0"/>
          <w:divBdr>
            <w:top w:val="none" w:sz="0" w:space="0" w:color="auto"/>
            <w:left w:val="none" w:sz="0" w:space="0" w:color="auto"/>
            <w:bottom w:val="none" w:sz="0" w:space="0" w:color="auto"/>
            <w:right w:val="none" w:sz="0" w:space="0" w:color="auto"/>
          </w:divBdr>
        </w:div>
        <w:div w:id="302740858">
          <w:marLeft w:val="547"/>
          <w:marRight w:val="0"/>
          <w:marTop w:val="72"/>
          <w:marBottom w:val="0"/>
          <w:divBdr>
            <w:top w:val="none" w:sz="0" w:space="0" w:color="auto"/>
            <w:left w:val="none" w:sz="0" w:space="0" w:color="auto"/>
            <w:bottom w:val="none" w:sz="0" w:space="0" w:color="auto"/>
            <w:right w:val="none" w:sz="0" w:space="0" w:color="auto"/>
          </w:divBdr>
        </w:div>
        <w:div w:id="113254932">
          <w:marLeft w:val="547"/>
          <w:marRight w:val="0"/>
          <w:marTop w:val="72"/>
          <w:marBottom w:val="0"/>
          <w:divBdr>
            <w:top w:val="none" w:sz="0" w:space="0" w:color="auto"/>
            <w:left w:val="none" w:sz="0" w:space="0" w:color="auto"/>
            <w:bottom w:val="none" w:sz="0" w:space="0" w:color="auto"/>
            <w:right w:val="none" w:sz="0" w:space="0" w:color="auto"/>
          </w:divBdr>
        </w:div>
        <w:div w:id="1281497538">
          <w:marLeft w:val="547"/>
          <w:marRight w:val="0"/>
          <w:marTop w:val="72"/>
          <w:marBottom w:val="0"/>
          <w:divBdr>
            <w:top w:val="none" w:sz="0" w:space="0" w:color="auto"/>
            <w:left w:val="none" w:sz="0" w:space="0" w:color="auto"/>
            <w:bottom w:val="none" w:sz="0" w:space="0" w:color="auto"/>
            <w:right w:val="none" w:sz="0" w:space="0" w:color="auto"/>
          </w:divBdr>
        </w:div>
        <w:div w:id="1621759736">
          <w:marLeft w:val="547"/>
          <w:marRight w:val="0"/>
          <w:marTop w:val="72"/>
          <w:marBottom w:val="0"/>
          <w:divBdr>
            <w:top w:val="none" w:sz="0" w:space="0" w:color="auto"/>
            <w:left w:val="none" w:sz="0" w:space="0" w:color="auto"/>
            <w:bottom w:val="none" w:sz="0" w:space="0" w:color="auto"/>
            <w:right w:val="none" w:sz="0" w:space="0" w:color="auto"/>
          </w:divBdr>
        </w:div>
        <w:div w:id="58672479">
          <w:marLeft w:val="547"/>
          <w:marRight w:val="0"/>
          <w:marTop w:val="72"/>
          <w:marBottom w:val="0"/>
          <w:divBdr>
            <w:top w:val="none" w:sz="0" w:space="0" w:color="auto"/>
            <w:left w:val="none" w:sz="0" w:space="0" w:color="auto"/>
            <w:bottom w:val="none" w:sz="0" w:space="0" w:color="auto"/>
            <w:right w:val="none" w:sz="0" w:space="0" w:color="auto"/>
          </w:divBdr>
        </w:div>
        <w:div w:id="545795080">
          <w:marLeft w:val="547"/>
          <w:marRight w:val="0"/>
          <w:marTop w:val="72"/>
          <w:marBottom w:val="0"/>
          <w:divBdr>
            <w:top w:val="none" w:sz="0" w:space="0" w:color="auto"/>
            <w:left w:val="none" w:sz="0" w:space="0" w:color="auto"/>
            <w:bottom w:val="none" w:sz="0" w:space="0" w:color="auto"/>
            <w:right w:val="none" w:sz="0" w:space="0" w:color="auto"/>
          </w:divBdr>
        </w:div>
        <w:div w:id="1962570343">
          <w:marLeft w:val="547"/>
          <w:marRight w:val="0"/>
          <w:marTop w:val="72"/>
          <w:marBottom w:val="0"/>
          <w:divBdr>
            <w:top w:val="none" w:sz="0" w:space="0" w:color="auto"/>
            <w:left w:val="none" w:sz="0" w:space="0" w:color="auto"/>
            <w:bottom w:val="none" w:sz="0" w:space="0" w:color="auto"/>
            <w:right w:val="none" w:sz="0" w:space="0" w:color="auto"/>
          </w:divBdr>
        </w:div>
      </w:divsChild>
    </w:div>
    <w:div w:id="537546743">
      <w:bodyDiv w:val="1"/>
      <w:marLeft w:val="0"/>
      <w:marRight w:val="0"/>
      <w:marTop w:val="0"/>
      <w:marBottom w:val="0"/>
      <w:divBdr>
        <w:top w:val="none" w:sz="0" w:space="0" w:color="auto"/>
        <w:left w:val="none" w:sz="0" w:space="0" w:color="auto"/>
        <w:bottom w:val="none" w:sz="0" w:space="0" w:color="auto"/>
        <w:right w:val="none" w:sz="0" w:space="0" w:color="auto"/>
      </w:divBdr>
      <w:divsChild>
        <w:div w:id="1593970965">
          <w:marLeft w:val="547"/>
          <w:marRight w:val="0"/>
          <w:marTop w:val="96"/>
          <w:marBottom w:val="0"/>
          <w:divBdr>
            <w:top w:val="none" w:sz="0" w:space="0" w:color="auto"/>
            <w:left w:val="none" w:sz="0" w:space="0" w:color="auto"/>
            <w:bottom w:val="none" w:sz="0" w:space="0" w:color="auto"/>
            <w:right w:val="none" w:sz="0" w:space="0" w:color="auto"/>
          </w:divBdr>
        </w:div>
        <w:div w:id="1297952974">
          <w:marLeft w:val="547"/>
          <w:marRight w:val="0"/>
          <w:marTop w:val="96"/>
          <w:marBottom w:val="0"/>
          <w:divBdr>
            <w:top w:val="none" w:sz="0" w:space="0" w:color="auto"/>
            <w:left w:val="none" w:sz="0" w:space="0" w:color="auto"/>
            <w:bottom w:val="none" w:sz="0" w:space="0" w:color="auto"/>
            <w:right w:val="none" w:sz="0" w:space="0" w:color="auto"/>
          </w:divBdr>
        </w:div>
        <w:div w:id="950477075">
          <w:marLeft w:val="547"/>
          <w:marRight w:val="0"/>
          <w:marTop w:val="96"/>
          <w:marBottom w:val="0"/>
          <w:divBdr>
            <w:top w:val="none" w:sz="0" w:space="0" w:color="auto"/>
            <w:left w:val="none" w:sz="0" w:space="0" w:color="auto"/>
            <w:bottom w:val="none" w:sz="0" w:space="0" w:color="auto"/>
            <w:right w:val="none" w:sz="0" w:space="0" w:color="auto"/>
          </w:divBdr>
        </w:div>
        <w:div w:id="1540893673">
          <w:marLeft w:val="547"/>
          <w:marRight w:val="0"/>
          <w:marTop w:val="96"/>
          <w:marBottom w:val="0"/>
          <w:divBdr>
            <w:top w:val="none" w:sz="0" w:space="0" w:color="auto"/>
            <w:left w:val="none" w:sz="0" w:space="0" w:color="auto"/>
            <w:bottom w:val="none" w:sz="0" w:space="0" w:color="auto"/>
            <w:right w:val="none" w:sz="0" w:space="0" w:color="auto"/>
          </w:divBdr>
        </w:div>
      </w:divsChild>
    </w:div>
    <w:div w:id="733313139">
      <w:bodyDiv w:val="1"/>
      <w:marLeft w:val="0"/>
      <w:marRight w:val="0"/>
      <w:marTop w:val="0"/>
      <w:marBottom w:val="0"/>
      <w:divBdr>
        <w:top w:val="none" w:sz="0" w:space="0" w:color="auto"/>
        <w:left w:val="none" w:sz="0" w:space="0" w:color="auto"/>
        <w:bottom w:val="none" w:sz="0" w:space="0" w:color="auto"/>
        <w:right w:val="none" w:sz="0" w:space="0" w:color="auto"/>
      </w:divBdr>
    </w:div>
    <w:div w:id="799957522">
      <w:bodyDiv w:val="1"/>
      <w:marLeft w:val="0"/>
      <w:marRight w:val="0"/>
      <w:marTop w:val="0"/>
      <w:marBottom w:val="0"/>
      <w:divBdr>
        <w:top w:val="none" w:sz="0" w:space="0" w:color="auto"/>
        <w:left w:val="none" w:sz="0" w:space="0" w:color="auto"/>
        <w:bottom w:val="none" w:sz="0" w:space="0" w:color="auto"/>
        <w:right w:val="none" w:sz="0" w:space="0" w:color="auto"/>
      </w:divBdr>
      <w:divsChild>
        <w:div w:id="1886067315">
          <w:marLeft w:val="547"/>
          <w:marRight w:val="0"/>
          <w:marTop w:val="86"/>
          <w:marBottom w:val="0"/>
          <w:divBdr>
            <w:top w:val="none" w:sz="0" w:space="0" w:color="auto"/>
            <w:left w:val="none" w:sz="0" w:space="0" w:color="auto"/>
            <w:bottom w:val="none" w:sz="0" w:space="0" w:color="auto"/>
            <w:right w:val="none" w:sz="0" w:space="0" w:color="auto"/>
          </w:divBdr>
        </w:div>
        <w:div w:id="1290092672">
          <w:marLeft w:val="547"/>
          <w:marRight w:val="0"/>
          <w:marTop w:val="86"/>
          <w:marBottom w:val="0"/>
          <w:divBdr>
            <w:top w:val="none" w:sz="0" w:space="0" w:color="auto"/>
            <w:left w:val="none" w:sz="0" w:space="0" w:color="auto"/>
            <w:bottom w:val="none" w:sz="0" w:space="0" w:color="auto"/>
            <w:right w:val="none" w:sz="0" w:space="0" w:color="auto"/>
          </w:divBdr>
        </w:div>
        <w:div w:id="65997393">
          <w:marLeft w:val="547"/>
          <w:marRight w:val="0"/>
          <w:marTop w:val="86"/>
          <w:marBottom w:val="0"/>
          <w:divBdr>
            <w:top w:val="none" w:sz="0" w:space="0" w:color="auto"/>
            <w:left w:val="none" w:sz="0" w:space="0" w:color="auto"/>
            <w:bottom w:val="none" w:sz="0" w:space="0" w:color="auto"/>
            <w:right w:val="none" w:sz="0" w:space="0" w:color="auto"/>
          </w:divBdr>
        </w:div>
        <w:div w:id="1822039396">
          <w:marLeft w:val="547"/>
          <w:marRight w:val="0"/>
          <w:marTop w:val="86"/>
          <w:marBottom w:val="0"/>
          <w:divBdr>
            <w:top w:val="none" w:sz="0" w:space="0" w:color="auto"/>
            <w:left w:val="none" w:sz="0" w:space="0" w:color="auto"/>
            <w:bottom w:val="none" w:sz="0" w:space="0" w:color="auto"/>
            <w:right w:val="none" w:sz="0" w:space="0" w:color="auto"/>
          </w:divBdr>
        </w:div>
        <w:div w:id="1411921685">
          <w:marLeft w:val="547"/>
          <w:marRight w:val="0"/>
          <w:marTop w:val="86"/>
          <w:marBottom w:val="0"/>
          <w:divBdr>
            <w:top w:val="none" w:sz="0" w:space="0" w:color="auto"/>
            <w:left w:val="none" w:sz="0" w:space="0" w:color="auto"/>
            <w:bottom w:val="none" w:sz="0" w:space="0" w:color="auto"/>
            <w:right w:val="none" w:sz="0" w:space="0" w:color="auto"/>
          </w:divBdr>
        </w:div>
      </w:divsChild>
    </w:div>
    <w:div w:id="907420962">
      <w:bodyDiv w:val="1"/>
      <w:marLeft w:val="0"/>
      <w:marRight w:val="0"/>
      <w:marTop w:val="0"/>
      <w:marBottom w:val="0"/>
      <w:divBdr>
        <w:top w:val="none" w:sz="0" w:space="0" w:color="auto"/>
        <w:left w:val="none" w:sz="0" w:space="0" w:color="auto"/>
        <w:bottom w:val="none" w:sz="0" w:space="0" w:color="auto"/>
        <w:right w:val="none" w:sz="0" w:space="0" w:color="auto"/>
      </w:divBdr>
      <w:divsChild>
        <w:div w:id="1934237346">
          <w:marLeft w:val="547"/>
          <w:marRight w:val="0"/>
          <w:marTop w:val="67"/>
          <w:marBottom w:val="0"/>
          <w:divBdr>
            <w:top w:val="none" w:sz="0" w:space="0" w:color="auto"/>
            <w:left w:val="none" w:sz="0" w:space="0" w:color="auto"/>
            <w:bottom w:val="none" w:sz="0" w:space="0" w:color="auto"/>
            <w:right w:val="none" w:sz="0" w:space="0" w:color="auto"/>
          </w:divBdr>
        </w:div>
        <w:div w:id="1761025054">
          <w:marLeft w:val="547"/>
          <w:marRight w:val="0"/>
          <w:marTop w:val="67"/>
          <w:marBottom w:val="0"/>
          <w:divBdr>
            <w:top w:val="none" w:sz="0" w:space="0" w:color="auto"/>
            <w:left w:val="none" w:sz="0" w:space="0" w:color="auto"/>
            <w:bottom w:val="none" w:sz="0" w:space="0" w:color="auto"/>
            <w:right w:val="none" w:sz="0" w:space="0" w:color="auto"/>
          </w:divBdr>
        </w:div>
      </w:divsChild>
    </w:div>
    <w:div w:id="1028868809">
      <w:bodyDiv w:val="1"/>
      <w:marLeft w:val="0"/>
      <w:marRight w:val="0"/>
      <w:marTop w:val="0"/>
      <w:marBottom w:val="0"/>
      <w:divBdr>
        <w:top w:val="none" w:sz="0" w:space="0" w:color="auto"/>
        <w:left w:val="none" w:sz="0" w:space="0" w:color="auto"/>
        <w:bottom w:val="none" w:sz="0" w:space="0" w:color="auto"/>
        <w:right w:val="none" w:sz="0" w:space="0" w:color="auto"/>
      </w:divBdr>
      <w:divsChild>
        <w:div w:id="335691169">
          <w:marLeft w:val="547"/>
          <w:marRight w:val="0"/>
          <w:marTop w:val="96"/>
          <w:marBottom w:val="0"/>
          <w:divBdr>
            <w:top w:val="none" w:sz="0" w:space="0" w:color="auto"/>
            <w:left w:val="none" w:sz="0" w:space="0" w:color="auto"/>
            <w:bottom w:val="none" w:sz="0" w:space="0" w:color="auto"/>
            <w:right w:val="none" w:sz="0" w:space="0" w:color="auto"/>
          </w:divBdr>
        </w:div>
        <w:div w:id="319501816">
          <w:marLeft w:val="547"/>
          <w:marRight w:val="0"/>
          <w:marTop w:val="96"/>
          <w:marBottom w:val="0"/>
          <w:divBdr>
            <w:top w:val="none" w:sz="0" w:space="0" w:color="auto"/>
            <w:left w:val="none" w:sz="0" w:space="0" w:color="auto"/>
            <w:bottom w:val="none" w:sz="0" w:space="0" w:color="auto"/>
            <w:right w:val="none" w:sz="0" w:space="0" w:color="auto"/>
          </w:divBdr>
        </w:div>
        <w:div w:id="383794278">
          <w:marLeft w:val="547"/>
          <w:marRight w:val="0"/>
          <w:marTop w:val="96"/>
          <w:marBottom w:val="0"/>
          <w:divBdr>
            <w:top w:val="none" w:sz="0" w:space="0" w:color="auto"/>
            <w:left w:val="none" w:sz="0" w:space="0" w:color="auto"/>
            <w:bottom w:val="none" w:sz="0" w:space="0" w:color="auto"/>
            <w:right w:val="none" w:sz="0" w:space="0" w:color="auto"/>
          </w:divBdr>
        </w:div>
      </w:divsChild>
    </w:div>
    <w:div w:id="1029571953">
      <w:bodyDiv w:val="1"/>
      <w:marLeft w:val="0"/>
      <w:marRight w:val="0"/>
      <w:marTop w:val="0"/>
      <w:marBottom w:val="0"/>
      <w:divBdr>
        <w:top w:val="none" w:sz="0" w:space="0" w:color="auto"/>
        <w:left w:val="none" w:sz="0" w:space="0" w:color="auto"/>
        <w:bottom w:val="none" w:sz="0" w:space="0" w:color="auto"/>
        <w:right w:val="none" w:sz="0" w:space="0" w:color="auto"/>
      </w:divBdr>
      <w:divsChild>
        <w:div w:id="1259413478">
          <w:marLeft w:val="547"/>
          <w:marRight w:val="0"/>
          <w:marTop w:val="72"/>
          <w:marBottom w:val="0"/>
          <w:divBdr>
            <w:top w:val="none" w:sz="0" w:space="0" w:color="auto"/>
            <w:left w:val="none" w:sz="0" w:space="0" w:color="auto"/>
            <w:bottom w:val="none" w:sz="0" w:space="0" w:color="auto"/>
            <w:right w:val="none" w:sz="0" w:space="0" w:color="auto"/>
          </w:divBdr>
        </w:div>
        <w:div w:id="195894840">
          <w:marLeft w:val="547"/>
          <w:marRight w:val="0"/>
          <w:marTop w:val="72"/>
          <w:marBottom w:val="0"/>
          <w:divBdr>
            <w:top w:val="none" w:sz="0" w:space="0" w:color="auto"/>
            <w:left w:val="none" w:sz="0" w:space="0" w:color="auto"/>
            <w:bottom w:val="none" w:sz="0" w:space="0" w:color="auto"/>
            <w:right w:val="none" w:sz="0" w:space="0" w:color="auto"/>
          </w:divBdr>
        </w:div>
        <w:div w:id="486745345">
          <w:marLeft w:val="547"/>
          <w:marRight w:val="0"/>
          <w:marTop w:val="72"/>
          <w:marBottom w:val="0"/>
          <w:divBdr>
            <w:top w:val="none" w:sz="0" w:space="0" w:color="auto"/>
            <w:left w:val="none" w:sz="0" w:space="0" w:color="auto"/>
            <w:bottom w:val="none" w:sz="0" w:space="0" w:color="auto"/>
            <w:right w:val="none" w:sz="0" w:space="0" w:color="auto"/>
          </w:divBdr>
        </w:div>
        <w:div w:id="1377391673">
          <w:marLeft w:val="547"/>
          <w:marRight w:val="0"/>
          <w:marTop w:val="72"/>
          <w:marBottom w:val="0"/>
          <w:divBdr>
            <w:top w:val="none" w:sz="0" w:space="0" w:color="auto"/>
            <w:left w:val="none" w:sz="0" w:space="0" w:color="auto"/>
            <w:bottom w:val="none" w:sz="0" w:space="0" w:color="auto"/>
            <w:right w:val="none" w:sz="0" w:space="0" w:color="auto"/>
          </w:divBdr>
        </w:div>
      </w:divsChild>
    </w:div>
    <w:div w:id="1195848568">
      <w:bodyDiv w:val="1"/>
      <w:marLeft w:val="0"/>
      <w:marRight w:val="0"/>
      <w:marTop w:val="0"/>
      <w:marBottom w:val="0"/>
      <w:divBdr>
        <w:top w:val="none" w:sz="0" w:space="0" w:color="auto"/>
        <w:left w:val="none" w:sz="0" w:space="0" w:color="auto"/>
        <w:bottom w:val="none" w:sz="0" w:space="0" w:color="auto"/>
        <w:right w:val="none" w:sz="0" w:space="0" w:color="auto"/>
      </w:divBdr>
      <w:divsChild>
        <w:div w:id="1220896269">
          <w:marLeft w:val="547"/>
          <w:marRight w:val="0"/>
          <w:marTop w:val="86"/>
          <w:marBottom w:val="0"/>
          <w:divBdr>
            <w:top w:val="none" w:sz="0" w:space="0" w:color="auto"/>
            <w:left w:val="none" w:sz="0" w:space="0" w:color="auto"/>
            <w:bottom w:val="none" w:sz="0" w:space="0" w:color="auto"/>
            <w:right w:val="none" w:sz="0" w:space="0" w:color="auto"/>
          </w:divBdr>
        </w:div>
        <w:div w:id="1984043173">
          <w:marLeft w:val="547"/>
          <w:marRight w:val="0"/>
          <w:marTop w:val="86"/>
          <w:marBottom w:val="0"/>
          <w:divBdr>
            <w:top w:val="none" w:sz="0" w:space="0" w:color="auto"/>
            <w:left w:val="none" w:sz="0" w:space="0" w:color="auto"/>
            <w:bottom w:val="none" w:sz="0" w:space="0" w:color="auto"/>
            <w:right w:val="none" w:sz="0" w:space="0" w:color="auto"/>
          </w:divBdr>
        </w:div>
        <w:div w:id="438716717">
          <w:marLeft w:val="547"/>
          <w:marRight w:val="0"/>
          <w:marTop w:val="86"/>
          <w:marBottom w:val="0"/>
          <w:divBdr>
            <w:top w:val="none" w:sz="0" w:space="0" w:color="auto"/>
            <w:left w:val="none" w:sz="0" w:space="0" w:color="auto"/>
            <w:bottom w:val="none" w:sz="0" w:space="0" w:color="auto"/>
            <w:right w:val="none" w:sz="0" w:space="0" w:color="auto"/>
          </w:divBdr>
        </w:div>
        <w:div w:id="1133517911">
          <w:marLeft w:val="547"/>
          <w:marRight w:val="0"/>
          <w:marTop w:val="86"/>
          <w:marBottom w:val="0"/>
          <w:divBdr>
            <w:top w:val="none" w:sz="0" w:space="0" w:color="auto"/>
            <w:left w:val="none" w:sz="0" w:space="0" w:color="auto"/>
            <w:bottom w:val="none" w:sz="0" w:space="0" w:color="auto"/>
            <w:right w:val="none" w:sz="0" w:space="0" w:color="auto"/>
          </w:divBdr>
        </w:div>
      </w:divsChild>
    </w:div>
    <w:div w:id="1716543171">
      <w:bodyDiv w:val="1"/>
      <w:marLeft w:val="0"/>
      <w:marRight w:val="0"/>
      <w:marTop w:val="0"/>
      <w:marBottom w:val="0"/>
      <w:divBdr>
        <w:top w:val="none" w:sz="0" w:space="0" w:color="auto"/>
        <w:left w:val="none" w:sz="0" w:space="0" w:color="auto"/>
        <w:bottom w:val="none" w:sz="0" w:space="0" w:color="auto"/>
        <w:right w:val="none" w:sz="0" w:space="0" w:color="auto"/>
      </w:divBdr>
      <w:divsChild>
        <w:div w:id="653140161">
          <w:marLeft w:val="547"/>
          <w:marRight w:val="0"/>
          <w:marTop w:val="115"/>
          <w:marBottom w:val="0"/>
          <w:divBdr>
            <w:top w:val="none" w:sz="0" w:space="0" w:color="auto"/>
            <w:left w:val="none" w:sz="0" w:space="0" w:color="auto"/>
            <w:bottom w:val="none" w:sz="0" w:space="0" w:color="auto"/>
            <w:right w:val="none" w:sz="0" w:space="0" w:color="auto"/>
          </w:divBdr>
        </w:div>
        <w:div w:id="1049498354">
          <w:marLeft w:val="547"/>
          <w:marRight w:val="0"/>
          <w:marTop w:val="115"/>
          <w:marBottom w:val="0"/>
          <w:divBdr>
            <w:top w:val="none" w:sz="0" w:space="0" w:color="auto"/>
            <w:left w:val="none" w:sz="0" w:space="0" w:color="auto"/>
            <w:bottom w:val="none" w:sz="0" w:space="0" w:color="auto"/>
            <w:right w:val="none" w:sz="0" w:space="0" w:color="auto"/>
          </w:divBdr>
        </w:div>
      </w:divsChild>
    </w:div>
    <w:div w:id="1854565180">
      <w:bodyDiv w:val="1"/>
      <w:marLeft w:val="0"/>
      <w:marRight w:val="0"/>
      <w:marTop w:val="0"/>
      <w:marBottom w:val="0"/>
      <w:divBdr>
        <w:top w:val="none" w:sz="0" w:space="0" w:color="auto"/>
        <w:left w:val="none" w:sz="0" w:space="0" w:color="auto"/>
        <w:bottom w:val="none" w:sz="0" w:space="0" w:color="auto"/>
        <w:right w:val="none" w:sz="0" w:space="0" w:color="auto"/>
      </w:divBdr>
      <w:divsChild>
        <w:div w:id="1157916466">
          <w:marLeft w:val="547"/>
          <w:marRight w:val="0"/>
          <w:marTop w:val="106"/>
          <w:marBottom w:val="0"/>
          <w:divBdr>
            <w:top w:val="none" w:sz="0" w:space="0" w:color="auto"/>
            <w:left w:val="none" w:sz="0" w:space="0" w:color="auto"/>
            <w:bottom w:val="none" w:sz="0" w:space="0" w:color="auto"/>
            <w:right w:val="none" w:sz="0" w:space="0" w:color="auto"/>
          </w:divBdr>
        </w:div>
        <w:div w:id="1873306089">
          <w:marLeft w:val="547"/>
          <w:marRight w:val="0"/>
          <w:marTop w:val="106"/>
          <w:marBottom w:val="0"/>
          <w:divBdr>
            <w:top w:val="none" w:sz="0" w:space="0" w:color="auto"/>
            <w:left w:val="none" w:sz="0" w:space="0" w:color="auto"/>
            <w:bottom w:val="none" w:sz="0" w:space="0" w:color="auto"/>
            <w:right w:val="none" w:sz="0" w:space="0" w:color="auto"/>
          </w:divBdr>
        </w:div>
        <w:div w:id="870923604">
          <w:marLeft w:val="547"/>
          <w:marRight w:val="0"/>
          <w:marTop w:val="106"/>
          <w:marBottom w:val="0"/>
          <w:divBdr>
            <w:top w:val="none" w:sz="0" w:space="0" w:color="auto"/>
            <w:left w:val="none" w:sz="0" w:space="0" w:color="auto"/>
            <w:bottom w:val="none" w:sz="0" w:space="0" w:color="auto"/>
            <w:right w:val="none" w:sz="0" w:space="0" w:color="auto"/>
          </w:divBdr>
        </w:div>
        <w:div w:id="983003229">
          <w:marLeft w:val="547"/>
          <w:marRight w:val="0"/>
          <w:marTop w:val="106"/>
          <w:marBottom w:val="0"/>
          <w:divBdr>
            <w:top w:val="none" w:sz="0" w:space="0" w:color="auto"/>
            <w:left w:val="none" w:sz="0" w:space="0" w:color="auto"/>
            <w:bottom w:val="none" w:sz="0" w:space="0" w:color="auto"/>
            <w:right w:val="none" w:sz="0" w:space="0" w:color="auto"/>
          </w:divBdr>
        </w:div>
        <w:div w:id="500969545">
          <w:marLeft w:val="547"/>
          <w:marRight w:val="0"/>
          <w:marTop w:val="106"/>
          <w:marBottom w:val="0"/>
          <w:divBdr>
            <w:top w:val="none" w:sz="0" w:space="0" w:color="auto"/>
            <w:left w:val="none" w:sz="0" w:space="0" w:color="auto"/>
            <w:bottom w:val="none" w:sz="0" w:space="0" w:color="auto"/>
            <w:right w:val="none" w:sz="0" w:space="0" w:color="auto"/>
          </w:divBdr>
        </w:div>
      </w:divsChild>
    </w:div>
    <w:div w:id="1990789015">
      <w:bodyDiv w:val="1"/>
      <w:marLeft w:val="0"/>
      <w:marRight w:val="0"/>
      <w:marTop w:val="0"/>
      <w:marBottom w:val="0"/>
      <w:divBdr>
        <w:top w:val="none" w:sz="0" w:space="0" w:color="auto"/>
        <w:left w:val="none" w:sz="0" w:space="0" w:color="auto"/>
        <w:bottom w:val="none" w:sz="0" w:space="0" w:color="auto"/>
        <w:right w:val="none" w:sz="0" w:space="0" w:color="auto"/>
      </w:divBdr>
      <w:divsChild>
        <w:div w:id="1175261982">
          <w:marLeft w:val="547"/>
          <w:marRight w:val="0"/>
          <w:marTop w:val="96"/>
          <w:marBottom w:val="0"/>
          <w:divBdr>
            <w:top w:val="none" w:sz="0" w:space="0" w:color="auto"/>
            <w:left w:val="none" w:sz="0" w:space="0" w:color="auto"/>
            <w:bottom w:val="none" w:sz="0" w:space="0" w:color="auto"/>
            <w:right w:val="none" w:sz="0" w:space="0" w:color="auto"/>
          </w:divBdr>
        </w:div>
        <w:div w:id="259947767">
          <w:marLeft w:val="547"/>
          <w:marRight w:val="0"/>
          <w:marTop w:val="96"/>
          <w:marBottom w:val="0"/>
          <w:divBdr>
            <w:top w:val="none" w:sz="0" w:space="0" w:color="auto"/>
            <w:left w:val="none" w:sz="0" w:space="0" w:color="auto"/>
            <w:bottom w:val="none" w:sz="0" w:space="0" w:color="auto"/>
            <w:right w:val="none" w:sz="0" w:space="0" w:color="auto"/>
          </w:divBdr>
        </w:div>
        <w:div w:id="885415752">
          <w:marLeft w:val="547"/>
          <w:marRight w:val="0"/>
          <w:marTop w:val="96"/>
          <w:marBottom w:val="0"/>
          <w:divBdr>
            <w:top w:val="none" w:sz="0" w:space="0" w:color="auto"/>
            <w:left w:val="none" w:sz="0" w:space="0" w:color="auto"/>
            <w:bottom w:val="none" w:sz="0" w:space="0" w:color="auto"/>
            <w:right w:val="none" w:sz="0" w:space="0" w:color="auto"/>
          </w:divBdr>
        </w:div>
        <w:div w:id="468865006">
          <w:marLeft w:val="547"/>
          <w:marRight w:val="0"/>
          <w:marTop w:val="96"/>
          <w:marBottom w:val="0"/>
          <w:divBdr>
            <w:top w:val="none" w:sz="0" w:space="0" w:color="auto"/>
            <w:left w:val="none" w:sz="0" w:space="0" w:color="auto"/>
            <w:bottom w:val="none" w:sz="0" w:space="0" w:color="auto"/>
            <w:right w:val="none" w:sz="0" w:space="0" w:color="auto"/>
          </w:divBdr>
        </w:div>
      </w:divsChild>
    </w:div>
    <w:div w:id="2081824626">
      <w:bodyDiv w:val="1"/>
      <w:marLeft w:val="0"/>
      <w:marRight w:val="0"/>
      <w:marTop w:val="0"/>
      <w:marBottom w:val="0"/>
      <w:divBdr>
        <w:top w:val="none" w:sz="0" w:space="0" w:color="auto"/>
        <w:left w:val="none" w:sz="0" w:space="0" w:color="auto"/>
        <w:bottom w:val="none" w:sz="0" w:space="0" w:color="auto"/>
        <w:right w:val="none" w:sz="0" w:space="0" w:color="auto"/>
      </w:divBdr>
      <w:divsChild>
        <w:div w:id="435057958">
          <w:marLeft w:val="547"/>
          <w:marRight w:val="0"/>
          <w:marTop w:val="96"/>
          <w:marBottom w:val="0"/>
          <w:divBdr>
            <w:top w:val="none" w:sz="0" w:space="0" w:color="auto"/>
            <w:left w:val="none" w:sz="0" w:space="0" w:color="auto"/>
            <w:bottom w:val="none" w:sz="0" w:space="0" w:color="auto"/>
            <w:right w:val="none" w:sz="0" w:space="0" w:color="auto"/>
          </w:divBdr>
        </w:div>
        <w:div w:id="1701930120">
          <w:marLeft w:val="547"/>
          <w:marRight w:val="0"/>
          <w:marTop w:val="96"/>
          <w:marBottom w:val="0"/>
          <w:divBdr>
            <w:top w:val="none" w:sz="0" w:space="0" w:color="auto"/>
            <w:left w:val="none" w:sz="0" w:space="0" w:color="auto"/>
            <w:bottom w:val="none" w:sz="0" w:space="0" w:color="auto"/>
            <w:right w:val="none" w:sz="0" w:space="0" w:color="auto"/>
          </w:divBdr>
        </w:div>
        <w:div w:id="1935479361">
          <w:marLeft w:val="547"/>
          <w:marRight w:val="0"/>
          <w:marTop w:val="96"/>
          <w:marBottom w:val="0"/>
          <w:divBdr>
            <w:top w:val="none" w:sz="0" w:space="0" w:color="auto"/>
            <w:left w:val="none" w:sz="0" w:space="0" w:color="auto"/>
            <w:bottom w:val="none" w:sz="0" w:space="0" w:color="auto"/>
            <w:right w:val="none" w:sz="0" w:space="0" w:color="auto"/>
          </w:divBdr>
        </w:div>
        <w:div w:id="359163332">
          <w:marLeft w:val="547"/>
          <w:marRight w:val="0"/>
          <w:marTop w:val="96"/>
          <w:marBottom w:val="0"/>
          <w:divBdr>
            <w:top w:val="none" w:sz="0" w:space="0" w:color="auto"/>
            <w:left w:val="none" w:sz="0" w:space="0" w:color="auto"/>
            <w:bottom w:val="none" w:sz="0" w:space="0" w:color="auto"/>
            <w:right w:val="none" w:sz="0" w:space="0" w:color="auto"/>
          </w:divBdr>
        </w:div>
        <w:div w:id="119511529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970</Words>
  <Characters>5532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2023-12-01T07:17:00Z</cp:lastPrinted>
  <dcterms:created xsi:type="dcterms:W3CDTF">2023-12-01T06:19:00Z</dcterms:created>
  <dcterms:modified xsi:type="dcterms:W3CDTF">2023-12-01T07:36:00Z</dcterms:modified>
</cp:coreProperties>
</file>